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 xml:space="preserve">Konvertierung mit Image </w:t>
            </w:r>
            <w:proofErr w:type="spellStart"/>
            <w:r w:rsidR="006A781D">
              <w:t>Magick</w:t>
            </w:r>
            <w:proofErr w:type="spellEnd"/>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proofErr w:type="spellStart"/>
            <w:r>
              <w:t>Miniapps</w:t>
            </w:r>
            <w:proofErr w:type="spellEnd"/>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 xml:space="preserve">Review </w:t>
            </w:r>
            <w:proofErr w:type="spellStart"/>
            <w:r>
              <w:t>Miniapps</w:t>
            </w:r>
            <w:proofErr w:type="spellEnd"/>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proofErr w:type="spellStart"/>
      <w:r w:rsidRPr="00F75385">
        <w:rPr>
          <w:lang w:val="en-US"/>
        </w:rPr>
        <w:t>OpenNI</w:t>
      </w:r>
      <w:proofErr w:type="spellEnd"/>
    </w:p>
    <w:p w:rsidR="00F75385" w:rsidRPr="00F75385" w:rsidRDefault="00F75385" w:rsidP="00F75385">
      <w:pPr>
        <w:pStyle w:val="Listenabsatz"/>
        <w:numPr>
          <w:ilvl w:val="0"/>
          <w:numId w:val="5"/>
        </w:numPr>
        <w:rPr>
          <w:lang w:val="en-US"/>
        </w:rPr>
      </w:pPr>
      <w:proofErr w:type="spellStart"/>
      <w:r w:rsidRPr="00F75385">
        <w:rPr>
          <w:lang w:val="en-US"/>
        </w:rPr>
        <w:t>OpenKinect</w:t>
      </w:r>
      <w:proofErr w:type="spellEnd"/>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proofErr w:type="spellStart"/>
      <w:r w:rsidR="001C00B4">
        <w:t>OpenNI</w:t>
      </w:r>
      <w:proofErr w:type="spellEnd"/>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 xml:space="preserve">Framework 2: </w:t>
      </w:r>
      <w:proofErr w:type="spellStart"/>
      <w:r>
        <w:t>OpenNI</w:t>
      </w:r>
      <w:proofErr w:type="spellEnd"/>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 xml:space="preserve">eware einsetzen. So wird mit </w:t>
      </w:r>
      <w:proofErr w:type="spellStart"/>
      <w:r w:rsidR="003D4E42">
        <w:t>Ni</w:t>
      </w:r>
      <w:r>
        <w:t>TE</w:t>
      </w:r>
      <w:proofErr w:type="spellEnd"/>
      <w:r>
        <w:rPr>
          <w:rStyle w:val="Funotenzeichen"/>
        </w:rPr>
        <w:footnoteReference w:id="3"/>
      </w:r>
      <w:r>
        <w:t xml:space="preserve"> von </w:t>
      </w:r>
      <w:proofErr w:type="spellStart"/>
      <w:r>
        <w:t>PrimeSense</w:t>
      </w:r>
      <w:proofErr w:type="spellEnd"/>
      <w:r>
        <w:rPr>
          <w:rStyle w:val="Funotenzeichen"/>
        </w:rPr>
        <w:footnoteReference w:id="4"/>
      </w:r>
      <w:r w:rsidR="001102D3">
        <w:t xml:space="preserve"> entwickelt, um das</w:t>
      </w:r>
      <w:r w:rsidR="001102D3" w:rsidRPr="00FD7F29">
        <w:t xml:space="preserve"> </w:t>
      </w:r>
      <w:proofErr w:type="spellStart"/>
      <w:r w:rsidR="001102D3" w:rsidRPr="00FD7F29">
        <w:t>Skeletal</w:t>
      </w:r>
      <w:proofErr w:type="spellEnd"/>
      <w:r>
        <w:t xml:space="preserve"> Tracking durchzuführen.</w:t>
      </w:r>
    </w:p>
    <w:p w:rsidR="00011B2B" w:rsidRDefault="00011B2B" w:rsidP="002E374D">
      <w:pPr>
        <w:pStyle w:val="berschrift5"/>
      </w:pPr>
      <w:bookmarkStart w:id="9" w:name="_Toc325440855"/>
      <w:r>
        <w:t xml:space="preserve">Framework 3: </w:t>
      </w:r>
      <w:proofErr w:type="spellStart"/>
      <w:r>
        <w:t>OpenKinect</w:t>
      </w:r>
      <w:proofErr w:type="spellEnd"/>
      <w:r w:rsidR="00767682">
        <w:rPr>
          <w:rStyle w:val="Funotenzeichen"/>
        </w:rPr>
        <w:footnoteReference w:id="5"/>
      </w:r>
      <w:r w:rsidR="00D76CA7">
        <w:t xml:space="preserve"> / </w:t>
      </w:r>
      <w:proofErr w:type="spellStart"/>
      <w:r w:rsidR="00D76CA7">
        <w:t>libfreenect</w:t>
      </w:r>
      <w:proofErr w:type="spellEnd"/>
      <w:r w:rsidR="00D76CA7">
        <w:rPr>
          <w:rStyle w:val="Funotenzeichen"/>
        </w:rPr>
        <w:footnoteReference w:id="6"/>
      </w:r>
      <w:bookmarkEnd w:id="9"/>
    </w:p>
    <w:p w:rsidR="00011B2B" w:rsidRDefault="00732D23" w:rsidP="00011B2B">
      <w:proofErr w:type="spellStart"/>
      <w:r>
        <w:t>OpenKinect</w:t>
      </w:r>
      <w:proofErr w:type="spellEnd"/>
      <w:r>
        <w:t xml:space="preserve"> </w:t>
      </w:r>
      <w:r w:rsidR="00003C1D">
        <w:t>ist eine Community, die den</w:t>
      </w:r>
      <w:r w:rsidR="00134483">
        <w:t xml:space="preserve"> </w:t>
      </w:r>
      <w:proofErr w:type="spellStart"/>
      <w:r w:rsidR="00134483">
        <w:t>libreenect</w:t>
      </w:r>
      <w:proofErr w:type="spellEnd"/>
      <w:r w:rsidR="00134483">
        <w:t xml:space="preserve"> Treiber entwickelt. Leider gibt es dafür aber keine erweiterten Funktionen wie Gestenerkennung oder</w:t>
      </w:r>
      <w:r w:rsidR="00134483" w:rsidRPr="00FD7F29">
        <w:t xml:space="preserve"> </w:t>
      </w:r>
      <w:proofErr w:type="spellStart"/>
      <w:r w:rsidR="00134483" w:rsidRPr="00FD7F29">
        <w:t>Skelet</w:t>
      </w:r>
      <w:r w:rsidR="001102D3" w:rsidRPr="00FD7F29">
        <w:t>al</w:t>
      </w:r>
      <w:proofErr w:type="spellEnd"/>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w:t>
      </w:r>
      <w:proofErr w:type="spellStart"/>
      <w:r w:rsidRPr="00FD7F29">
        <w:t>Cooperate</w:t>
      </w:r>
      <w:proofErr w:type="spellEnd"/>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w:t>
      </w:r>
      <w:proofErr w:type="spellStart"/>
      <w:r w:rsidR="00533259">
        <w:t>Kriterienpunkte</w:t>
      </w:r>
      <w:proofErr w:type="spellEnd"/>
      <w:r w:rsidR="00533259">
        <w:t xml:space="preserv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w:t>
      </w:r>
      <w:proofErr w:type="spellStart"/>
      <w:r w:rsidRPr="00FD7F29">
        <w:t>Skelet</w:t>
      </w:r>
      <w:r w:rsidR="001102D3" w:rsidRPr="00FD7F29">
        <w:t>al</w:t>
      </w:r>
      <w:proofErr w:type="spellEnd"/>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w:t>
      </w:r>
      <w:proofErr w:type="spellStart"/>
      <w:r w:rsidRPr="00FD7F29">
        <w:t>Record</w:t>
      </w:r>
      <w:proofErr w:type="spellEnd"/>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proofErr w:type="spellStart"/>
            <w:r w:rsidRPr="00912A79">
              <w:rPr>
                <w:b/>
                <w:bCs/>
              </w:rPr>
              <w:t>OpenNI</w:t>
            </w:r>
            <w:proofErr w:type="spellEnd"/>
          </w:p>
        </w:tc>
        <w:tc>
          <w:tcPr>
            <w:tcW w:w="0" w:type="auto"/>
            <w:gridSpan w:val="2"/>
            <w:tcBorders>
              <w:left w:val="single" w:sz="6" w:space="0" w:color="848491"/>
            </w:tcBorders>
          </w:tcPr>
          <w:p w:rsidR="00012ACD" w:rsidRPr="00912A79" w:rsidRDefault="00012ACD" w:rsidP="00A70B2C">
            <w:pPr>
              <w:rPr>
                <w:b/>
                <w:bCs/>
              </w:rPr>
            </w:pPr>
            <w:proofErr w:type="spellStart"/>
            <w:r w:rsidRPr="00912A79">
              <w:rPr>
                <w:b/>
                <w:bCs/>
              </w:rPr>
              <w:t>OpenKinect</w:t>
            </w:r>
            <w:proofErr w:type="spellEnd"/>
            <w:r w:rsidRPr="00912A79">
              <w:rPr>
                <w:b/>
                <w:bCs/>
              </w:rPr>
              <w:t xml:space="preserve"> / </w:t>
            </w:r>
            <w:proofErr w:type="spellStart"/>
            <w:r w:rsidRPr="00912A79">
              <w:rPr>
                <w:b/>
                <w:bCs/>
              </w:rPr>
              <w:t>libfreenect</w:t>
            </w:r>
            <w:proofErr w:type="spellEnd"/>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r w:rsidR="00782765">
        <w:fldChar w:fldCharType="begin"/>
      </w:r>
      <w:r w:rsidR="00782765">
        <w:instrText xml:space="preserve"> SEQ Tabelle \* ARABIC </w:instrText>
      </w:r>
      <w:r w:rsidR="00782765">
        <w:fldChar w:fldCharType="separate"/>
      </w:r>
      <w:r w:rsidR="00107E99">
        <w:rPr>
          <w:noProof/>
        </w:rPr>
        <w:t>1</w:t>
      </w:r>
      <w:r w:rsidR="00782765">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w:t>
      </w:r>
      <w:proofErr w:type="gramStart"/>
      <w:r w:rsidR="00FE2F11">
        <w:t xml:space="preserve">siehe </w:t>
      </w:r>
      <w:proofErr w:type="gramEnd"/>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 xml:space="preserve">Framework 2: </w:t>
      </w:r>
      <w:proofErr w:type="spellStart"/>
      <w:r w:rsidR="00D32929">
        <w:t>OpenNI</w:t>
      </w:r>
      <w:proofErr w:type="spellEnd"/>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w:t>
      </w:r>
      <w:proofErr w:type="spellStart"/>
      <w:r w:rsidR="001102D3" w:rsidRPr="00FD7F29">
        <w:t>Skeletal</w:t>
      </w:r>
      <w:proofErr w:type="spellEnd"/>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unotenzeichen"/>
        </w:rPr>
        <w:footnoteReference w:id="8"/>
      </w:r>
      <w:r w:rsidR="00510831">
        <w:t xml:space="preserve"> von Felix </w:t>
      </w:r>
      <w:proofErr w:type="spellStart"/>
      <w:r w:rsidR="00510831">
        <w:t>Egli</w:t>
      </w:r>
      <w:proofErr w:type="spellEnd"/>
      <w:r w:rsidR="00510831">
        <w:t xml:space="preserve"> und Michael </w:t>
      </w:r>
      <w:proofErr w:type="spellStart"/>
      <w:r w:rsidR="00510831">
        <w:t>Schnyder</w:t>
      </w:r>
      <w:proofErr w:type="spellEnd"/>
      <w:r w:rsidR="00510831">
        <w:t xml:space="preserve"> im </w:t>
      </w:r>
      <w:r w:rsidR="000F6DCB">
        <w:t>K</w:t>
      </w:r>
      <w:r w:rsidR="00A273D8">
        <w:t>apitel</w:t>
      </w:r>
      <w:r w:rsidR="00510831">
        <w:t xml:space="preserve"> </w:t>
      </w:r>
      <w:r w:rsidR="00510831" w:rsidRPr="00510831">
        <w:t>3.3.1 Kinect Framework</w:t>
      </w:r>
      <w:r w:rsidR="00510831">
        <w:t xml:space="preserve"> auf Seite 30 beschrieben, dass </w:t>
      </w:r>
      <w:proofErr w:type="spellStart"/>
      <w:r w:rsidR="00510831">
        <w:t>OpenNI</w:t>
      </w:r>
      <w:proofErr w:type="spellEnd"/>
      <w:r w:rsidR="00510831">
        <w:t xml:space="preserve">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 xml:space="preserve">Kinect </w:t>
      </w:r>
      <w:proofErr w:type="spellStart"/>
      <w:r w:rsidR="00E00A65" w:rsidRPr="00E00A65">
        <w:t>for</w:t>
      </w:r>
      <w:proofErr w:type="spellEnd"/>
      <w:r w:rsidR="00E00A65" w:rsidRPr="00E00A65">
        <w:t xml:space="preserve">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w:t>
      </w:r>
      <w:proofErr w:type="spellStart"/>
      <w:r>
        <w:t>DocumentViewer</w:t>
      </w:r>
      <w:proofErr w:type="spellEnd"/>
      <w:r>
        <w:t xml:space="preserve">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 xml:space="preserve">Getestet wurde dies mit </w:t>
      </w:r>
      <w:proofErr w:type="spellStart"/>
      <w:r w:rsidR="003028B7">
        <w:t>ImageMagick</w:t>
      </w:r>
      <w:proofErr w:type="spellEnd"/>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 xml:space="preserve">mit </w:t>
      </w:r>
      <w:proofErr w:type="gramStart"/>
      <w:r w:rsidR="00DD2381">
        <w:t>der</w:t>
      </w:r>
      <w:r w:rsidR="00AE4C15">
        <w:t xml:space="preserve"> Wall</w:t>
      </w:r>
      <w:proofErr w:type="gramEnd"/>
      <w:r w:rsidR="00AE4C15">
        <w:t xml:space="preserve">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Beschriftung"/>
      </w:pPr>
      <w:bookmarkStart w:id="25" w:name="_Ref322071085"/>
      <w:r>
        <w:t xml:space="preserve">Tabelle </w:t>
      </w:r>
      <w:r w:rsidR="00782765">
        <w:fldChar w:fldCharType="begin"/>
      </w:r>
      <w:r w:rsidR="00782765">
        <w:instrText xml:space="preserve"> SEQ Tabelle \* ARABIC </w:instrText>
      </w:r>
      <w:r w:rsidR="00782765">
        <w:fldChar w:fldCharType="separate"/>
      </w:r>
      <w:r>
        <w:rPr>
          <w:noProof/>
        </w:rPr>
        <w:t>2</w:t>
      </w:r>
      <w:r w:rsidR="00782765">
        <w:rPr>
          <w:noProof/>
        </w:rPr>
        <w:fldChar w:fldCharType="end"/>
      </w:r>
      <w:r>
        <w:t>- Nutzwertanalyse: PDF Darstellung</w:t>
      </w:r>
      <w:bookmarkEnd w:id="25"/>
    </w:p>
    <w:p w:rsidR="006307E6" w:rsidRDefault="006307E6" w:rsidP="00DE349A">
      <w:pPr>
        <w:pStyle w:val="berschrift3"/>
      </w:pPr>
      <w:bookmarkStart w:id="26" w:name="_Toc325440865"/>
      <w:r>
        <w:t>Architektur</w:t>
      </w:r>
      <w:bookmarkEnd w:id="26"/>
    </w:p>
    <w:p w:rsidR="00B05036" w:rsidRDefault="00DE349A" w:rsidP="00DE349A">
      <w:pPr>
        <w:pStyle w:val="berschrift4"/>
      </w:pPr>
      <w:r>
        <w:t>Systemübersicht</w:t>
      </w:r>
    </w:p>
    <w:p w:rsidR="00BF3A53" w:rsidRDefault="00BF3A53" w:rsidP="00BF3A53">
      <w:r>
        <w:t>Das System ist in mehrere Komponenten unterteilt.</w:t>
      </w:r>
      <w:r w:rsidR="00F77FA3">
        <w:t xml:space="preserve"> Dabei handelt es sich um die folgenden:</w:t>
      </w:r>
    </w:p>
    <w:p w:rsidR="00F77FA3" w:rsidRDefault="00306C26" w:rsidP="00F77FA3">
      <w:pPr>
        <w:pStyle w:val="Listenabsatz"/>
        <w:numPr>
          <w:ilvl w:val="0"/>
          <w:numId w:val="6"/>
        </w:numPr>
      </w:pPr>
      <w:r>
        <w:t>Videowall</w:t>
      </w:r>
      <w:r w:rsidR="00F77FA3">
        <w:t xml:space="preserve"> mit Kinect</w:t>
      </w:r>
    </w:p>
    <w:p w:rsidR="00F77FA3" w:rsidRDefault="00F77FA3" w:rsidP="00F77FA3">
      <w:pPr>
        <w:pStyle w:val="Listenabsatz"/>
        <w:numPr>
          <w:ilvl w:val="0"/>
          <w:numId w:val="6"/>
        </w:numPr>
      </w:pPr>
      <w:r>
        <w:t>Service Server mit Datenbank</w:t>
      </w:r>
    </w:p>
    <w:p w:rsidR="00F77FA3" w:rsidRDefault="00F77FA3" w:rsidP="00F77FA3">
      <w:pPr>
        <w:pStyle w:val="Listenabsatz"/>
        <w:numPr>
          <w:ilvl w:val="0"/>
          <w:numId w:val="6"/>
        </w:numPr>
      </w:pPr>
      <w:r>
        <w:t>Webserver</w:t>
      </w:r>
    </w:p>
    <w:p w:rsidR="00F77FA3" w:rsidRDefault="00F77FA3" w:rsidP="00F77FA3">
      <w:pPr>
        <w:pStyle w:val="Listenabsatz"/>
        <w:numPr>
          <w:ilvl w:val="0"/>
          <w:numId w:val="6"/>
        </w:numPr>
      </w:pPr>
      <w:r>
        <w:t>Mobiltelefon</w:t>
      </w:r>
    </w:p>
    <w:p w:rsidR="004C492F" w:rsidRDefault="0009507F" w:rsidP="00F77FA3">
      <w:pPr>
        <w:pStyle w:val="Listenabsatz"/>
        <w:numPr>
          <w:ilvl w:val="0"/>
          <w:numId w:val="6"/>
        </w:numPr>
      </w:pPr>
      <w:r>
        <w:t>Sekretariats-Computer</w:t>
      </w:r>
    </w:p>
    <w:p w:rsidR="009A1ADA" w:rsidRPr="00BF3A53" w:rsidRDefault="009A1ADA" w:rsidP="009A1ADA"/>
    <w:p w:rsidR="00B05036" w:rsidRDefault="00C10747" w:rsidP="00B05036">
      <w:r>
        <w:rPr>
          <w:noProof/>
          <w:lang w:eastAsia="de-CH"/>
        </w:rPr>
        <w:drawing>
          <wp:inline distT="0" distB="0" distL="0" distR="0" wp14:anchorId="37D377B3" wp14:editId="46A3ED56">
            <wp:extent cx="5760720" cy="35552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FC4CAF" w:rsidRDefault="00FC4CAF" w:rsidP="00FC4CAF">
      <w:pPr>
        <w:pStyle w:val="Beschriftung"/>
      </w:pPr>
      <w:r>
        <w:t xml:space="preserve">Abbildung </w:t>
      </w:r>
      <w:r w:rsidR="00782765">
        <w:fldChar w:fldCharType="begin"/>
      </w:r>
      <w:r w:rsidR="00782765">
        <w:instrText xml:space="preserve"> SEQ Abbildung \* ARABIC </w:instrText>
      </w:r>
      <w:r w:rsidR="00782765">
        <w:fldChar w:fldCharType="separate"/>
      </w:r>
      <w:r w:rsidR="00296585">
        <w:rPr>
          <w:noProof/>
        </w:rPr>
        <w:t>1</w:t>
      </w:r>
      <w:r w:rsidR="00782765">
        <w:rPr>
          <w:noProof/>
        </w:rPr>
        <w:fldChar w:fldCharType="end"/>
      </w:r>
      <w:r>
        <w:t xml:space="preserve"> - </w:t>
      </w:r>
      <w:r w:rsidR="002F059E">
        <w:t>Systemübersicht</w:t>
      </w:r>
    </w:p>
    <w:p w:rsidR="00C10747" w:rsidRDefault="00306C26" w:rsidP="001207E3">
      <w:pPr>
        <w:pStyle w:val="berschrift5"/>
      </w:pPr>
      <w:bookmarkStart w:id="27" w:name="_Toc325440867"/>
      <w:r>
        <w:t>Videowall</w:t>
      </w:r>
      <w:r w:rsidR="00BF15FB">
        <w:t xml:space="preserve"> mit Kinect</w:t>
      </w:r>
      <w:bookmarkEnd w:id="27"/>
    </w:p>
    <w:p w:rsidR="008A2DEE" w:rsidRDefault="00BC4F90" w:rsidP="0099340E">
      <w:r>
        <w:t xml:space="preserve">Über die </w:t>
      </w:r>
      <w:r w:rsidR="00306C26">
        <w:t>Videowall</w:t>
      </w:r>
      <w:r>
        <w:t xml:space="preserve"> können sich Nutzer über verschiedene Themen</w:t>
      </w:r>
      <w:r w:rsidR="0099340E">
        <w:t xml:space="preserve"> (beispielsweise Poster von Arbeiten, </w:t>
      </w:r>
      <w:r w:rsidR="00613BCA">
        <w:t xml:space="preserve">das </w:t>
      </w:r>
      <w:r w:rsidR="0099340E">
        <w:t>Mittagsmenü</w:t>
      </w:r>
      <w:r w:rsidR="00613BCA">
        <w:t xml:space="preserve"> der Mensa</w:t>
      </w:r>
      <w:r w:rsidR="0099340E">
        <w:t xml:space="preserve"> oder </w:t>
      </w:r>
      <w:r w:rsidR="00613BCA">
        <w:t xml:space="preserve">das </w:t>
      </w:r>
      <w:r w:rsidR="0099340E">
        <w:t>Wetter)</w:t>
      </w:r>
      <w:r>
        <w:t xml:space="preserve"> informieren. </w:t>
      </w:r>
      <w:r w:rsidR="00696F84">
        <w:t>In Zukunft</w:t>
      </w:r>
      <w:r>
        <w:t xml:space="preserve"> sind auch Optionen wie Minispiele denkbar.</w:t>
      </w:r>
      <w:r w:rsidR="00926E3E">
        <w:t xml:space="preserve"> Die Wand wird mittels Kinect gesteuert.</w:t>
      </w:r>
      <w:r w:rsidR="0099340E">
        <w:t xml:space="preserve"> Die dafür benötigten Daten werden durch </w:t>
      </w:r>
      <w:r w:rsidR="008B0DE9">
        <w:t xml:space="preserve">WCF </w:t>
      </w:r>
      <w:r w:rsidR="00A16238">
        <w:t xml:space="preserve">vom </w:t>
      </w:r>
      <w:r w:rsidR="008B0DE9">
        <w:t xml:space="preserve">Service Server </w:t>
      </w:r>
      <w:r w:rsidR="0099340E">
        <w:t>geladen.</w:t>
      </w:r>
    </w:p>
    <w:p w:rsidR="00DE6D82" w:rsidRPr="008A2DEE" w:rsidRDefault="00DE6D82" w:rsidP="0099340E">
      <w:r>
        <w:lastRenderedPageBreak/>
        <w:t xml:space="preserve">TODO: Konkretes Beispiel für </w:t>
      </w:r>
      <w:r w:rsidR="00D61611">
        <w:t xml:space="preserve">z.B. </w:t>
      </w:r>
      <w:r>
        <w:t>Poster.</w:t>
      </w:r>
    </w:p>
    <w:p w:rsidR="00BF15FB" w:rsidRDefault="00BF15FB" w:rsidP="001207E3">
      <w:pPr>
        <w:pStyle w:val="berschrift5"/>
      </w:pPr>
      <w:bookmarkStart w:id="28" w:name="_Toc325440868"/>
      <w:r>
        <w:t>Service Server mit Datenbank</w:t>
      </w:r>
      <w:bookmarkEnd w:id="28"/>
    </w:p>
    <w:p w:rsidR="00BF15FB" w:rsidRDefault="0090409C" w:rsidP="00BF15FB">
      <w:r>
        <w:t xml:space="preserve">Auf dem Service Server werden die </w:t>
      </w:r>
      <w:r w:rsidR="006D7760">
        <w:t>verschiedenen</w:t>
      </w:r>
      <w:r w:rsidR="00E56C0A">
        <w:t xml:space="preserve"> </w:t>
      </w:r>
      <w:r w:rsidR="008B0DE9">
        <w:t xml:space="preserve">Daten, welche die </w:t>
      </w:r>
      <w:r w:rsidR="00306C26">
        <w:t>Videowall</w:t>
      </w:r>
      <w:r w:rsidR="008B0DE9">
        <w:t xml:space="preserve"> </w:t>
      </w:r>
      <w:r w:rsidR="00794A74">
        <w:t>benötigt</w:t>
      </w:r>
      <w:r w:rsidR="00D365E1">
        <w:t>,</w:t>
      </w:r>
      <w:r w:rsidR="008B0DE9">
        <w:t xml:space="preserve"> abgelegt.</w:t>
      </w:r>
      <w:r w:rsidR="00AD549D">
        <w:t xml:space="preserve"> Diese können mittels WCF über </w:t>
      </w:r>
      <w:r w:rsidR="00D976B9">
        <w:t xml:space="preserve">den Webserver verwaltet oder durch die </w:t>
      </w:r>
      <w:r w:rsidR="00306C26">
        <w:t>Videowall</w:t>
      </w:r>
      <w:r w:rsidR="00D976B9">
        <w:t xml:space="preserve"> angezeigt werden.</w:t>
      </w:r>
    </w:p>
    <w:p w:rsidR="00B9097B" w:rsidRDefault="00B9097B" w:rsidP="00BF15FB">
      <w:r>
        <w:t>TODO: Konkretes Beispiel für z.B. Poster.</w:t>
      </w:r>
    </w:p>
    <w:p w:rsidR="00BF15FB" w:rsidRDefault="00BF15FB" w:rsidP="001207E3">
      <w:pPr>
        <w:pStyle w:val="berschrift5"/>
      </w:pPr>
      <w:bookmarkStart w:id="29" w:name="_Toc325440869"/>
      <w:r>
        <w:t>Webserver</w:t>
      </w:r>
      <w:bookmarkEnd w:id="29"/>
    </w:p>
    <w:p w:rsidR="00D1583C" w:rsidRDefault="00910A50" w:rsidP="00D1583C">
      <w:r>
        <w:t>Der Webserver bietet einerseits eine Administrationsoberfläche für das Sekretariat an</w:t>
      </w:r>
      <w:r w:rsidR="00F74476">
        <w:t>, um die Daten verwalten zu können</w:t>
      </w:r>
      <w:r>
        <w:t xml:space="preserve">. Andererseits können per Mobiltelefon spezifische Informationen zu </w:t>
      </w:r>
      <w:r w:rsidR="009F03DD">
        <w:t xml:space="preserve">den </w:t>
      </w:r>
      <w:r>
        <w:t>auf der Wand dargestellten Daten abgerufen werden.</w:t>
      </w:r>
      <w:r w:rsidR="00633ED8">
        <w:t xml:space="preserve"> </w:t>
      </w:r>
      <w:r w:rsidR="002E0F03">
        <w:t>B</w:t>
      </w:r>
      <w:r w:rsidR="00DC61D4">
        <w:t>eides ist einfach über einen</w:t>
      </w:r>
      <w:r w:rsidR="002E0F03">
        <w:t xml:space="preserve"> Webserver realisierbar, da so keine zusätzliche Applikation auf den Zielgeräten installiert werden muss.</w:t>
      </w:r>
      <w:r w:rsidR="009A160B">
        <w:t xml:space="preserve"> Beide Verbindungen geschehen mithilfe des Protokolls HTTPS.</w:t>
      </w:r>
      <w:r w:rsidR="00696F84">
        <w:t xml:space="preserve"> Vom Webserver aus werden die</w:t>
      </w:r>
      <w:r w:rsidR="0093763F">
        <w:t xml:space="preserve"> d</w:t>
      </w:r>
      <w:r w:rsidR="00696F84">
        <w:t>urch das Sekretariat getätigten</w:t>
      </w:r>
      <w:r w:rsidR="0093763F">
        <w:t xml:space="preserve"> Änderungen mittels WCF an den Service Server weitergeleitet.</w:t>
      </w:r>
    </w:p>
    <w:p w:rsidR="000F712C" w:rsidRDefault="000F712C" w:rsidP="00D1583C">
      <w:r>
        <w:t>TODO: Konkretes Beispiel für z.B. Poster.</w:t>
      </w:r>
    </w:p>
    <w:p w:rsidR="00670F2A" w:rsidRDefault="00670F2A" w:rsidP="001207E3">
      <w:pPr>
        <w:pStyle w:val="berschrift5"/>
      </w:pPr>
      <w:bookmarkStart w:id="30" w:name="_Toc325440870"/>
      <w:r>
        <w:t>Sekretariats</w:t>
      </w:r>
      <w:bookmarkEnd w:id="30"/>
      <w:r w:rsidR="0009507F">
        <w:t>-Computer</w:t>
      </w:r>
    </w:p>
    <w:p w:rsidR="00670F2A" w:rsidRPr="00670F2A" w:rsidRDefault="00741863" w:rsidP="00670F2A">
      <w:r>
        <w:t xml:space="preserve">Die Administrationsoberfläche kann über den Browser eines </w:t>
      </w:r>
      <w:r w:rsidR="00BC3BD4">
        <w:t xml:space="preserve"> Sekretariats</w:t>
      </w:r>
      <w:r w:rsidR="0009507F">
        <w:t>-Computers</w:t>
      </w:r>
      <w:r>
        <w:t xml:space="preserve"> aufgerufen werden. </w:t>
      </w:r>
      <w:r w:rsidR="00696F84">
        <w:t>Über diese</w:t>
      </w:r>
      <w:r w:rsidR="00BC3BD4">
        <w:t xml:space="preserve"> können die Daten für die </w:t>
      </w:r>
      <w:r w:rsidR="00306C26">
        <w:t>Videowall</w:t>
      </w:r>
      <w:r w:rsidR="00BC3BD4">
        <w:t xml:space="preserve"> verwaltet werden.</w:t>
      </w:r>
    </w:p>
    <w:p w:rsidR="00BF15FB" w:rsidRDefault="00BF15FB" w:rsidP="001207E3">
      <w:pPr>
        <w:pStyle w:val="berschrift5"/>
      </w:pPr>
      <w:bookmarkStart w:id="31" w:name="_Toc325440871"/>
      <w:r>
        <w:t>Mobiltelefon</w:t>
      </w:r>
      <w:bookmarkEnd w:id="31"/>
    </w:p>
    <w:p w:rsidR="00BF15FB" w:rsidRPr="00BF15FB" w:rsidRDefault="00393952" w:rsidP="00BF15FB">
      <w:r>
        <w:t xml:space="preserve">Über den Browser des Mobiltelefons können spezifische Informationen zu den visualisierten Daten der </w:t>
      </w:r>
      <w:r w:rsidR="00306C26">
        <w:t>Videowall</w:t>
      </w:r>
      <w:r>
        <w:t xml:space="preserve"> abgerufen werden.</w:t>
      </w:r>
    </w:p>
    <w:p w:rsidR="00B05036" w:rsidRPr="00B05036" w:rsidRDefault="00B05036" w:rsidP="001207E3">
      <w:pPr>
        <w:pStyle w:val="berschrift4"/>
      </w:pPr>
      <w:bookmarkStart w:id="32" w:name="_Toc325440872"/>
      <w:bookmarkStart w:id="33" w:name="_Ref326391821"/>
      <w:bookmarkStart w:id="34" w:name="_Ref326391827"/>
      <w:r>
        <w:t>Logische Sicht</w:t>
      </w:r>
      <w:bookmarkEnd w:id="32"/>
      <w:bookmarkEnd w:id="33"/>
      <w:bookmarkEnd w:id="34"/>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 xml:space="preserve">Beschreibung der </w:t>
      </w:r>
      <w:proofErr w:type="spellStart"/>
      <w:r w:rsidR="00D97E83">
        <w:t>Assemblies</w:t>
      </w:r>
      <w:proofErr w:type="spellEnd"/>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drawing>
          <wp:inline distT="0" distB="0" distL="0" distR="0" wp14:anchorId="7240A0B3" wp14:editId="3461F926">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5" w:name="_Ref322103519"/>
      <w:r>
        <w:t xml:space="preserve">Abbildung </w:t>
      </w:r>
      <w:r w:rsidR="00782765">
        <w:fldChar w:fldCharType="begin"/>
      </w:r>
      <w:r w:rsidR="00782765">
        <w:instrText xml:space="preserve"> SEQ Abbildung \* ARABIC </w:instrText>
      </w:r>
      <w:r w:rsidR="00782765">
        <w:fldChar w:fldCharType="separate"/>
      </w:r>
      <w:r w:rsidR="00296585">
        <w:rPr>
          <w:noProof/>
        </w:rPr>
        <w:t>2</w:t>
      </w:r>
      <w:r w:rsidR="00782765">
        <w:rPr>
          <w:noProof/>
        </w:rPr>
        <w:fldChar w:fldCharType="end"/>
      </w:r>
      <w:r>
        <w:t xml:space="preserve"> - Architektur Diagramm</w:t>
      </w:r>
      <w:bookmarkEnd w:id="35"/>
    </w:p>
    <w:p w:rsidR="00F77692" w:rsidRDefault="00F77692" w:rsidP="004217C3">
      <w:r>
        <w:t>Es wurde diskutiert</w:t>
      </w:r>
      <w:r w:rsidR="005160DF">
        <w:t>,</w:t>
      </w:r>
      <w:r>
        <w:t xml:space="preserve"> ob zwischen </w:t>
      </w:r>
      <w:r w:rsidR="005160DF">
        <w:t xml:space="preserve">den </w:t>
      </w:r>
      <w:proofErr w:type="spellStart"/>
      <w:r w:rsidR="005160DF">
        <w:t>Layern</w:t>
      </w:r>
      <w:proofErr w:type="spellEnd"/>
      <w:r w:rsidR="005160DF">
        <w:t xml:space="preserve"> </w:t>
      </w:r>
      <w:proofErr w:type="spellStart"/>
      <w:r w:rsidR="000A156C">
        <w:t>ViewModels</w:t>
      </w:r>
      <w:proofErr w:type="spellEnd"/>
      <w:r w:rsidR="000A156C">
        <w:t xml:space="preserve"> und Services</w:t>
      </w:r>
      <w:r>
        <w:t xml:space="preserve"> zusätzlich ein Business Layer eingefügt werden sollte.</w:t>
      </w:r>
      <w:r w:rsidR="00000857">
        <w:t xml:space="preserve"> Da die bereitgestellten Daten jedoch nicht manipuliert, sondern lediglich angezeigt werden, ist </w:t>
      </w:r>
      <w:r w:rsidR="00000857">
        <w:lastRenderedPageBreak/>
        <w:t>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w:t>
      </w:r>
      <w:proofErr w:type="spellStart"/>
      <w:r w:rsidR="0046175A">
        <w:t>ServiceModels</w:t>
      </w:r>
      <w:proofErr w:type="spellEnd"/>
      <w:r w:rsidR="0046175A">
        <w:t xml:space="preserve"> Layer zusammengefasst.</w:t>
      </w:r>
    </w:p>
    <w:p w:rsidR="00861EB4" w:rsidRDefault="00861EB4" w:rsidP="005E7C77">
      <w:pPr>
        <w:pStyle w:val="berschrift5"/>
      </w:pPr>
      <w:bookmarkStart w:id="36" w:name="_Toc325440873"/>
      <w:r w:rsidRPr="005E7C77">
        <w:t>Common</w:t>
      </w:r>
      <w:bookmarkEnd w:id="36"/>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proofErr w:type="spellStart"/>
      <w:r>
        <w:t>ResourceLoader</w:t>
      </w:r>
      <w:proofErr w:type="spellEnd"/>
    </w:p>
    <w:p w:rsidR="005E7C77" w:rsidRDefault="004C4271" w:rsidP="00F1540F">
      <w:r>
        <w:t xml:space="preserve"> </w:t>
      </w:r>
      <w:r w:rsidR="00F37BAB">
        <w:t xml:space="preserve">Durch die Schicht </w:t>
      </w:r>
      <w:proofErr w:type="spellStart"/>
      <w:r w:rsidR="00F37BAB">
        <w:t>ResourceLoader</w:t>
      </w:r>
      <w:proofErr w:type="spellEnd"/>
      <w:r w:rsidR="00F37BAB">
        <w:t xml:space="preserve"> werden </w:t>
      </w:r>
      <w:proofErr w:type="spellStart"/>
      <w:r w:rsidR="00F37BAB">
        <w:t>Resourcen</w:t>
      </w:r>
      <w:proofErr w:type="spellEnd"/>
      <w:r w:rsidR="00F37BAB">
        <w:t xml:space="preserve">,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Plug-In dienen sollen, implementiert. </w:t>
      </w:r>
      <w:r w:rsidR="00623106">
        <w:t xml:space="preserve">Die Interfaces definieren hierfür Elemente welches jedes Plug-In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7" w:name="_Toc325440874"/>
      <w:r>
        <w:t>Data</w:t>
      </w:r>
      <w:bookmarkEnd w:id="37"/>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8" w:name="_Toc325440875"/>
      <w:proofErr w:type="spellStart"/>
      <w:r>
        <w:t>Service</w:t>
      </w:r>
      <w:bookmarkEnd w:id="38"/>
      <w:r w:rsidR="002B027A">
        <w:t>Model</w:t>
      </w:r>
      <w:r w:rsidR="00E11414">
        <w:t>s</w:t>
      </w:r>
      <w:proofErr w:type="spellEnd"/>
    </w:p>
    <w:p w:rsidR="004E0421" w:rsidRPr="004E0421" w:rsidRDefault="00E01749" w:rsidP="004E0421">
      <w:r>
        <w:t xml:space="preserve">Im </w:t>
      </w:r>
      <w:proofErr w:type="spellStart"/>
      <w:r>
        <w:t>ServiceModels</w:t>
      </w:r>
      <w:proofErr w:type="spellEnd"/>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w:t>
      </w:r>
      <w:proofErr w:type="spellStart"/>
      <w:r w:rsidR="008C4176">
        <w:t>ViewModels</w:t>
      </w:r>
      <w:proofErr w:type="spellEnd"/>
      <w:r w:rsidR="008C4176">
        <w:t xml:space="preserve"> zur Verfügung gestellt.</w:t>
      </w:r>
      <w:r w:rsidR="00BC245B">
        <w:t xml:space="preserve"> </w:t>
      </w:r>
    </w:p>
    <w:p w:rsidR="00861EB4" w:rsidRDefault="00861EB4" w:rsidP="001207E3">
      <w:pPr>
        <w:pStyle w:val="berschrift5"/>
      </w:pPr>
      <w:bookmarkStart w:id="39" w:name="_Toc325440876"/>
      <w:proofErr w:type="spellStart"/>
      <w:r>
        <w:t>ViewModels</w:t>
      </w:r>
      <w:bookmarkEnd w:id="39"/>
      <w:proofErr w:type="spellEnd"/>
    </w:p>
    <w:p w:rsidR="004E0421" w:rsidRPr="004E0421" w:rsidRDefault="002C158C" w:rsidP="004E0421">
      <w:r>
        <w:t xml:space="preserve">Die </w:t>
      </w:r>
      <w:proofErr w:type="spellStart"/>
      <w:r>
        <w:t>ViewModels</w:t>
      </w:r>
      <w:proofErr w:type="spellEnd"/>
      <w:r>
        <w:t xml:space="preserve">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w:t>
      </w:r>
      <w:proofErr w:type="spellStart"/>
      <w:r w:rsidR="007F6437">
        <w:t>ICommand</w:t>
      </w:r>
      <w:proofErr w:type="spellEnd"/>
      <w:r w:rsidR="007F6437">
        <w:t xml:space="preserve"> </w:t>
      </w:r>
      <w:r w:rsidR="0070196A">
        <w:t>Interfaces</w:t>
      </w:r>
      <w:r w:rsidR="006327BB">
        <w:t xml:space="preserve">. Diese Funktionen können somit von </w:t>
      </w:r>
      <w:proofErr w:type="spellStart"/>
      <w:r w:rsidR="006327BB">
        <w:t>ViewModels</w:t>
      </w:r>
      <w:proofErr w:type="spellEnd"/>
      <w:r w:rsidR="006327BB">
        <w:t xml:space="preserve"> und Views verwendet werden.</w:t>
      </w:r>
    </w:p>
    <w:p w:rsidR="00861EB4" w:rsidRPr="00861EB4" w:rsidRDefault="00861EB4" w:rsidP="001207E3">
      <w:pPr>
        <w:pStyle w:val="berschrift5"/>
      </w:pPr>
      <w:bookmarkStart w:id="40" w:name="_Toc325440877"/>
      <w:r>
        <w:t>Views</w:t>
      </w:r>
      <w:bookmarkEnd w:id="40"/>
    </w:p>
    <w:p w:rsidR="001207E3" w:rsidRDefault="00932B20" w:rsidP="000E1C1A">
      <w:r>
        <w:t xml:space="preserve">Die Views stellen die Elemente aus den </w:t>
      </w:r>
      <w:proofErr w:type="spellStart"/>
      <w:r>
        <w:t>ViewModels</w:t>
      </w:r>
      <w:proofErr w:type="spellEnd"/>
      <w:r>
        <w:t xml:space="preserve"> grafisch dar. </w:t>
      </w:r>
      <w:r w:rsidR="00603CEC">
        <w:t xml:space="preserve">Auf diesem Layer befindet sich auch das </w:t>
      </w:r>
      <w:proofErr w:type="spellStart"/>
      <w:r w:rsidR="00603CEC">
        <w:t>config</w:t>
      </w:r>
      <w:proofErr w:type="spellEnd"/>
      <w:r w:rsidR="00603CEC">
        <w:t>-File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 xml:space="preserve">die Converter (beispielsweise zur Konvertierung von </w:t>
      </w:r>
      <w:proofErr w:type="spellStart"/>
      <w:r w:rsidR="00712EE9">
        <w:t>bool</w:t>
      </w:r>
      <w:proofErr w:type="spellEnd"/>
      <w:r w:rsidR="00712EE9">
        <w:t xml:space="preserve"> zu </w:t>
      </w:r>
      <w:proofErr w:type="spellStart"/>
      <w:r w:rsidR="00712EE9">
        <w:t>visbility</w:t>
      </w:r>
      <w:proofErr w:type="spellEnd"/>
      <w:r w:rsidR="00712EE9">
        <w:t>).</w:t>
      </w:r>
    </w:p>
    <w:p w:rsidR="00EE72A7" w:rsidRDefault="00EE72A7" w:rsidP="00EE72A7">
      <w:pPr>
        <w:pStyle w:val="berschrift4"/>
      </w:pPr>
      <w:bookmarkStart w:id="41" w:name="_Ref326157558"/>
      <w:r>
        <w:t xml:space="preserve">Beschreibung der </w:t>
      </w:r>
      <w:proofErr w:type="spellStart"/>
      <w:r w:rsidR="002E6449">
        <w:t>Assemblies</w:t>
      </w:r>
      <w:bookmarkEnd w:id="41"/>
      <w:proofErr w:type="spellEnd"/>
    </w:p>
    <w:p w:rsidR="00FA2CD1" w:rsidRDefault="00787E9E" w:rsidP="00787E9E">
      <w:r>
        <w:t xml:space="preserve">In den folgenden Kapiteln werden die verschiedenen </w:t>
      </w:r>
      <w:proofErr w:type="spellStart"/>
      <w:r>
        <w:t>Assemblies</w:t>
      </w:r>
      <w:proofErr w:type="spellEnd"/>
      <w:r>
        <w:t xml:space="preserve"> genauer beschrieben.</w:t>
      </w:r>
      <w:r w:rsidR="007B3E48">
        <w:t xml:space="preserve"> Diese sind analog zu den </w:t>
      </w:r>
      <w:proofErr w:type="spellStart"/>
      <w:r w:rsidR="007B3E48">
        <w:t>Layern</w:t>
      </w:r>
      <w:proofErr w:type="spellEnd"/>
      <w:r w:rsidR="007B3E48">
        <w:t xml:space="preserve">,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proofErr w:type="spellStart"/>
      <w:r w:rsidRPr="00B40D24">
        <w:rPr>
          <w:i/>
        </w:rPr>
        <w:t>NamespaceDoc</w:t>
      </w:r>
      <w:proofErr w:type="spellEnd"/>
      <w:r>
        <w:t xml:space="preserve"> dienen dazu, den Namespace zu beschreiben und Warnungen von </w:t>
      </w:r>
      <w:proofErr w:type="spellStart"/>
      <w:r>
        <w:t>ReShaper</w:t>
      </w:r>
      <w:proofErr w:type="spellEnd"/>
      <w:r>
        <w:t xml:space="preserve"> (TODO </w:t>
      </w:r>
      <w:proofErr w:type="spellStart"/>
      <w:r>
        <w:t>Ref</w:t>
      </w:r>
      <w:proofErr w:type="spellEnd"/>
      <w:r>
        <w:t>)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nicht</w:t>
      </w:r>
      <w:r w:rsidR="00B3568A">
        <w:t xml:space="preserve">  </w:t>
      </w:r>
      <w:r w:rsidR="00FA2CD1">
        <w:t>nochmals beschrieben.</w:t>
      </w:r>
    </w:p>
    <w:p w:rsidR="00CC04B7" w:rsidRPr="00CC04B7" w:rsidRDefault="0048488A" w:rsidP="00CC04B7">
      <w:pPr>
        <w:pStyle w:val="berschrift5"/>
      </w:pPr>
      <w:proofErr w:type="spellStart"/>
      <w:r>
        <w:t>Videw</w:t>
      </w:r>
      <w:r w:rsidR="00CC04B7">
        <w:t>all</w:t>
      </w:r>
      <w:proofErr w:type="spellEnd"/>
      <w:r w:rsidR="00CC04B7">
        <w:t xml:space="preserve"> Applikation</w:t>
      </w:r>
    </w:p>
    <w:p w:rsidR="00CC04B7" w:rsidRPr="00787E9E" w:rsidRDefault="00CC04B7" w:rsidP="00787E9E">
      <w:r>
        <w:t xml:space="preserve">Nachfolgend eine Übersicht über die verschiedenen </w:t>
      </w:r>
      <w:proofErr w:type="spellStart"/>
      <w:r>
        <w:t>Assemblies</w:t>
      </w:r>
      <w:proofErr w:type="spellEnd"/>
      <w:r w:rsidR="0048488A">
        <w:t xml:space="preserve"> der Videowall Applikation</w:t>
      </w:r>
    </w:p>
    <w:p w:rsidR="005E43AE" w:rsidRDefault="0024158F" w:rsidP="005E43AE">
      <w:r>
        <w:rPr>
          <w:noProof/>
          <w:lang w:eastAsia="de-CH"/>
        </w:rPr>
        <w:lastRenderedPageBreak/>
        <w:drawing>
          <wp:inline distT="0" distB="0" distL="0" distR="0" wp14:anchorId="2C34DA2F" wp14:editId="473D92EF">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782765">
        <w:fldChar w:fldCharType="begin"/>
      </w:r>
      <w:r w:rsidR="00782765">
        <w:instrText xml:space="preserve"> SEQ Abbildung \* ARABIC </w:instrText>
      </w:r>
      <w:r w:rsidR="00782765">
        <w:fldChar w:fldCharType="separate"/>
      </w:r>
      <w:r w:rsidR="00296585">
        <w:rPr>
          <w:noProof/>
        </w:rPr>
        <w:t>3</w:t>
      </w:r>
      <w:r w:rsidR="00782765">
        <w:rPr>
          <w:noProof/>
        </w:rPr>
        <w:fldChar w:fldCharType="end"/>
      </w:r>
      <w:r>
        <w:t xml:space="preserve"> - Übersicht </w:t>
      </w:r>
      <w:proofErr w:type="spellStart"/>
      <w:r>
        <w:t>Assemblies</w:t>
      </w:r>
      <w:proofErr w:type="spellEnd"/>
    </w:p>
    <w:p w:rsidR="00D91B1A" w:rsidRDefault="00517696" w:rsidP="002B5F4B">
      <w:pPr>
        <w:pStyle w:val="berschrift6"/>
      </w:pPr>
      <w:bookmarkStart w:id="42" w:name="_Ref326486922"/>
      <w:r>
        <w:t>Common</w:t>
      </w:r>
      <w:bookmarkEnd w:id="42"/>
    </w:p>
    <w:p w:rsidR="00B35AB5" w:rsidRPr="00B35AB5" w:rsidRDefault="00B35AB5" w:rsidP="00B35AB5">
      <w:r>
        <w:t xml:space="preserve">Unter Common befinden sich Klassen, welche von den mehreren Klassen aus anderen </w:t>
      </w:r>
      <w:proofErr w:type="spellStart"/>
      <w:r>
        <w:t>Assemblies</w:t>
      </w:r>
      <w:proofErr w:type="spellEnd"/>
      <w:r>
        <w:t xml:space="preserve"> verwendet werden.</w:t>
      </w:r>
    </w:p>
    <w:p w:rsidR="002540F1" w:rsidRDefault="002540F1" w:rsidP="002540F1">
      <w:r>
        <w:rPr>
          <w:noProof/>
          <w:lang w:eastAsia="de-CH"/>
        </w:rPr>
        <w:drawing>
          <wp:inline distT="0" distB="0" distL="0" distR="0" wp14:anchorId="2F433888" wp14:editId="40DC7B1E">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0D6130" w:rsidRDefault="002540F1" w:rsidP="002540F1">
      <w:pPr>
        <w:pStyle w:val="Beschriftung"/>
        <w:rPr>
          <w:lang w:val="en-GB"/>
        </w:rPr>
      </w:pPr>
      <w:proofErr w:type="spellStart"/>
      <w:r w:rsidRPr="000D6130">
        <w:rPr>
          <w:lang w:val="en-GB"/>
        </w:rPr>
        <w:t>Abbildung</w:t>
      </w:r>
      <w:proofErr w:type="spellEnd"/>
      <w:r w:rsidRPr="000D6130">
        <w:rPr>
          <w:lang w:val="en-GB"/>
        </w:rPr>
        <w:t xml:space="preserve"> </w:t>
      </w:r>
      <w:r w:rsidR="00782765">
        <w:fldChar w:fldCharType="begin"/>
      </w:r>
      <w:r w:rsidR="00782765" w:rsidRPr="000D6130">
        <w:rPr>
          <w:lang w:val="en-GB"/>
        </w:rPr>
        <w:instrText xml:space="preserve"> SEQ Abbildung \* ARABIC </w:instrText>
      </w:r>
      <w:r w:rsidR="00782765">
        <w:fldChar w:fldCharType="separate"/>
      </w:r>
      <w:r w:rsidR="00296585">
        <w:rPr>
          <w:noProof/>
          <w:lang w:val="en-GB"/>
        </w:rPr>
        <w:t>4</w:t>
      </w:r>
      <w:r w:rsidR="00782765">
        <w:rPr>
          <w:noProof/>
        </w:rPr>
        <w:fldChar w:fldCharType="end"/>
      </w:r>
      <w:r w:rsidRPr="000D6130">
        <w:rPr>
          <w:lang w:val="en-GB"/>
        </w:rPr>
        <w:t xml:space="preserve"> </w:t>
      </w:r>
      <w:r w:rsidR="000D6130">
        <w:rPr>
          <w:lang w:val="en-GB"/>
        </w:rPr>
        <w:t xml:space="preserve">– </w:t>
      </w:r>
      <w:proofErr w:type="spellStart"/>
      <w:r w:rsidR="000D6130">
        <w:rPr>
          <w:lang w:val="en-GB"/>
        </w:rPr>
        <w:t>Videowall</w:t>
      </w:r>
      <w:proofErr w:type="spellEnd"/>
      <w:r w:rsidR="000D6130">
        <w:rPr>
          <w:lang w:val="en-GB"/>
        </w:rPr>
        <w:t xml:space="preserve"> </w:t>
      </w:r>
      <w:proofErr w:type="spellStart"/>
      <w:r w:rsidR="000D6130">
        <w:rPr>
          <w:lang w:val="en-GB"/>
        </w:rPr>
        <w:t>Applikation</w:t>
      </w:r>
      <w:proofErr w:type="spellEnd"/>
      <w:r w:rsidR="000D6130">
        <w:rPr>
          <w:lang w:val="en-GB"/>
        </w:rPr>
        <w:t>,</w:t>
      </w:r>
      <w:r w:rsidRPr="000D6130">
        <w:rPr>
          <w:lang w:val="en-GB"/>
        </w:rPr>
        <w:t xml:space="preserve"> Assembly Common</w:t>
      </w:r>
    </w:p>
    <w:p w:rsidR="00CC7CEB" w:rsidRPr="00CC7CEB" w:rsidRDefault="00611C1F" w:rsidP="00CC7CEB">
      <w:r>
        <w:t xml:space="preserve">Die Klasse </w:t>
      </w:r>
      <w:proofErr w:type="spellStart"/>
      <w:r w:rsidRPr="00B7073F">
        <w:rPr>
          <w:i/>
        </w:rPr>
        <w:t>PreOrPostCondition</w:t>
      </w:r>
      <w:proofErr w:type="spellEnd"/>
      <w:r>
        <w:t xml:space="preserve"> wird für das Prüfen von </w:t>
      </w:r>
      <w:proofErr w:type="spellStart"/>
      <w:r>
        <w:t>Pre</w:t>
      </w:r>
      <w:proofErr w:type="spellEnd"/>
      <w:r>
        <w:t xml:space="preserve">- oder </w:t>
      </w:r>
      <w:proofErr w:type="spellStart"/>
      <w:r>
        <w:t>Postconditions</w:t>
      </w:r>
      <w:proofErr w:type="spellEnd"/>
      <w:r>
        <w:t xml:space="preserve"> in anderen Klassen genutzt.</w:t>
      </w:r>
      <w:r w:rsidR="005B61D6">
        <w:t xml:space="preserve"> So wird beispielsweise</w:t>
      </w:r>
      <w:r w:rsidR="00CA7485">
        <w:t xml:space="preserve"> durch die</w:t>
      </w:r>
      <w:r w:rsidR="00CA7485" w:rsidRPr="00CA7485">
        <w:rPr>
          <w:i/>
        </w:rPr>
        <w:t xml:space="preserve"> </w:t>
      </w:r>
      <w:proofErr w:type="spellStart"/>
      <w:r w:rsidR="00CA7485" w:rsidRPr="00B7073F">
        <w:rPr>
          <w:i/>
        </w:rPr>
        <w:t>PreOrPostCondition</w:t>
      </w:r>
      <w:r w:rsidR="005B61D6">
        <w:t>bei</w:t>
      </w:r>
      <w:proofErr w:type="spellEnd"/>
      <w:r w:rsidR="005B61D6">
        <w:t xml:space="preserve"> dem Laden der Plug-Ins geprüft ob mindestens eines verfügbar ist.</w:t>
      </w:r>
      <w:r w:rsidR="002401BB">
        <w:t xml:space="preserve"> Der </w:t>
      </w:r>
      <w:proofErr w:type="spellStart"/>
      <w:r w:rsidR="002401BB" w:rsidRPr="00B7073F">
        <w:rPr>
          <w:i/>
        </w:rPr>
        <w:t>ImageHelper</w:t>
      </w:r>
      <w:proofErr w:type="spellEnd"/>
      <w:r w:rsidR="002401BB">
        <w:t xml:space="preserve"> biet</w:t>
      </w:r>
      <w:r w:rsidR="004D7F9F">
        <w:t xml:space="preserve">et eine Methode an, bei welcher der </w:t>
      </w:r>
      <w:proofErr w:type="spellStart"/>
      <w:r w:rsidR="004D7F9F">
        <w:t>Bildpfad</w:t>
      </w:r>
      <w:proofErr w:type="spellEnd"/>
      <w:r w:rsidR="004D7F9F">
        <w:t xml:space="preserve"> angegeben werden kann und die Source des Bildes </w:t>
      </w:r>
      <w:r w:rsidR="00CA7485">
        <w:t>dadurch</w:t>
      </w:r>
      <w:r w:rsidR="004D7F9F">
        <w:t xml:space="preserve"> automatisch geladen wird.</w:t>
      </w:r>
      <w:r w:rsidR="00D07C26">
        <w:t xml:space="preserve"> Beim </w:t>
      </w:r>
      <w:proofErr w:type="spellStart"/>
      <w:r w:rsidR="00D07C26" w:rsidRPr="00B7073F">
        <w:rPr>
          <w:i/>
        </w:rPr>
        <w:t>Notifier</w:t>
      </w:r>
      <w:proofErr w:type="spellEnd"/>
      <w:r w:rsidR="00D07C26">
        <w:t xml:space="preserve"> handelt es sich um die Implementation des </w:t>
      </w:r>
      <w:proofErr w:type="spellStart"/>
      <w:r w:rsidR="00D07C26">
        <w:t>INotifyPropertyChanged</w:t>
      </w:r>
      <w:proofErr w:type="spellEnd"/>
      <w:r w:rsidR="00D07C26">
        <w:t xml:space="preserve">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proofErr w:type="spellStart"/>
      <w:r>
        <w:lastRenderedPageBreak/>
        <w:t>ResourceLoader</w:t>
      </w:r>
      <w:proofErr w:type="spellEnd"/>
    </w:p>
    <w:p w:rsidR="00CA7485" w:rsidRPr="00CA7485" w:rsidRDefault="00CA7485" w:rsidP="00CA7485">
      <w:r>
        <w:t xml:space="preserve">Das </w:t>
      </w:r>
      <w:proofErr w:type="spellStart"/>
      <w:r>
        <w:t>Assembly</w:t>
      </w:r>
      <w:proofErr w:type="spellEnd"/>
      <w:r>
        <w:t xml:space="preserve"> </w:t>
      </w:r>
      <w:proofErr w:type="spellStart"/>
      <w:r>
        <w:t>ResourceLoader</w:t>
      </w:r>
      <w:proofErr w:type="spellEnd"/>
      <w:r>
        <w:t xml:space="preserve"> besitzt Klassen, mit welchen </w:t>
      </w:r>
      <w:proofErr w:type="spellStart"/>
      <w:r>
        <w:t>Resourcen</w:t>
      </w:r>
      <w:proofErr w:type="spellEnd"/>
      <w:r>
        <w:t xml:space="preserve"> geladen werden können.</w:t>
      </w:r>
    </w:p>
    <w:p w:rsidR="00CC7CEB" w:rsidRDefault="00807B2B" w:rsidP="00CC7CEB">
      <w:r>
        <w:rPr>
          <w:noProof/>
          <w:lang w:eastAsia="de-CH"/>
        </w:rPr>
        <w:drawing>
          <wp:inline distT="0" distB="0" distL="0" distR="0" wp14:anchorId="656C1333" wp14:editId="7E297B8B">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68625C" w:rsidRDefault="00807B2B" w:rsidP="00807B2B">
      <w:pPr>
        <w:pStyle w:val="Beschriftung"/>
        <w:rPr>
          <w:lang w:val="en-GB"/>
        </w:rPr>
      </w:pPr>
      <w:proofErr w:type="spellStart"/>
      <w:r w:rsidRPr="0068625C">
        <w:rPr>
          <w:lang w:val="en-GB"/>
        </w:rPr>
        <w:t>Abbildung</w:t>
      </w:r>
      <w:proofErr w:type="spellEnd"/>
      <w:r w:rsidRPr="0068625C">
        <w:rPr>
          <w:lang w:val="en-GB"/>
        </w:rPr>
        <w:t xml:space="preserve"> </w:t>
      </w:r>
      <w:r w:rsidR="00782765">
        <w:fldChar w:fldCharType="begin"/>
      </w:r>
      <w:r w:rsidR="00782765" w:rsidRPr="0068625C">
        <w:rPr>
          <w:lang w:val="en-GB"/>
        </w:rPr>
        <w:instrText xml:space="preserve"> SEQ Abbildung \* ARABIC </w:instrText>
      </w:r>
      <w:r w:rsidR="00782765">
        <w:fldChar w:fldCharType="separate"/>
      </w:r>
      <w:r w:rsidR="00296585">
        <w:rPr>
          <w:noProof/>
          <w:lang w:val="en-GB"/>
        </w:rPr>
        <w:t>5</w:t>
      </w:r>
      <w:r w:rsidR="00782765">
        <w:rPr>
          <w:noProof/>
        </w:rPr>
        <w:fldChar w:fldCharType="end"/>
      </w:r>
      <w:r w:rsidRPr="0068625C">
        <w:rPr>
          <w:lang w:val="en-GB"/>
        </w:rPr>
        <w:t xml:space="preserve"> </w:t>
      </w:r>
      <w:r w:rsidR="007C0EC7" w:rsidRPr="0068625C">
        <w:rPr>
          <w:lang w:val="en-GB"/>
        </w:rPr>
        <w:t>–</w:t>
      </w:r>
      <w:r w:rsidRPr="0068625C">
        <w:rPr>
          <w:lang w:val="en-GB"/>
        </w:rPr>
        <w:t xml:space="preserve"> </w:t>
      </w:r>
      <w:proofErr w:type="spellStart"/>
      <w:r w:rsidR="007C0EC7" w:rsidRPr="0068625C">
        <w:rPr>
          <w:lang w:val="en-GB"/>
        </w:rPr>
        <w:t>Videowall</w:t>
      </w:r>
      <w:proofErr w:type="spellEnd"/>
      <w:r w:rsidR="007C0EC7" w:rsidRPr="0068625C">
        <w:rPr>
          <w:lang w:val="en-GB"/>
        </w:rPr>
        <w:t xml:space="preserve"> </w:t>
      </w:r>
      <w:proofErr w:type="spellStart"/>
      <w:r w:rsidR="007C0EC7" w:rsidRPr="0068625C">
        <w:rPr>
          <w:lang w:val="en-GB"/>
        </w:rPr>
        <w:t>Applikation</w:t>
      </w:r>
      <w:proofErr w:type="spellEnd"/>
      <w:r w:rsidR="007C0EC7" w:rsidRPr="0068625C">
        <w:rPr>
          <w:lang w:val="en-GB"/>
        </w:rPr>
        <w:t xml:space="preserve">, </w:t>
      </w:r>
      <w:r w:rsidRPr="0068625C">
        <w:rPr>
          <w:lang w:val="en-GB"/>
        </w:rPr>
        <w:t xml:space="preserve">Assembly </w:t>
      </w:r>
      <w:proofErr w:type="spellStart"/>
      <w:r w:rsidRPr="0068625C">
        <w:rPr>
          <w:lang w:val="en-GB"/>
        </w:rPr>
        <w:t>ResourceLoader</w:t>
      </w:r>
      <w:proofErr w:type="spellEnd"/>
    </w:p>
    <w:p w:rsidR="00DB7666" w:rsidRDefault="00DB7666" w:rsidP="00DB7666">
      <w:proofErr w:type="spellStart"/>
      <w:r w:rsidRPr="00BC780C">
        <w:rPr>
          <w:i/>
        </w:rPr>
        <w:t>ResourceProvider</w:t>
      </w:r>
      <w:proofErr w:type="spellEnd"/>
      <w:r>
        <w:t xml:space="preserve"> bietet </w:t>
      </w:r>
      <w:proofErr w:type="spellStart"/>
      <w:r>
        <w:t>Resourcen</w:t>
      </w:r>
      <w:proofErr w:type="spellEnd"/>
      <w:r>
        <w:t xml:space="preserve"> an, welche in einem </w:t>
      </w:r>
      <w:proofErr w:type="spellStart"/>
      <w:r>
        <w:t>xaml</w:t>
      </w:r>
      <w:proofErr w:type="spellEnd"/>
      <w:r>
        <w:t>-File eingetragen wurden.</w:t>
      </w:r>
      <w:r w:rsidR="00972AF4">
        <w:t xml:space="preserve"> Bei diesen </w:t>
      </w:r>
      <w:proofErr w:type="spellStart"/>
      <w:r w:rsidR="00972AF4">
        <w:t>Resourcen</w:t>
      </w:r>
      <w:proofErr w:type="spellEnd"/>
      <w:r w:rsidR="00972AF4">
        <w:t xml:space="preserve"> handelt es sich </w:t>
      </w:r>
      <w:r w:rsidR="009A4579">
        <w:t>um</w:t>
      </w:r>
      <w:r w:rsidR="00972AF4">
        <w:t xml:space="preserve"> zwei Bilder für den Handcursor. </w:t>
      </w:r>
      <w:r w:rsidR="00AB1FD6">
        <w:t xml:space="preserve">Im </w:t>
      </w:r>
      <w:proofErr w:type="spellStart"/>
      <w:r w:rsidR="00AB1FD6">
        <w:t>xaml</w:t>
      </w:r>
      <w:proofErr w:type="spellEnd"/>
      <w:r w:rsidR="00AB1FD6">
        <w:t xml:space="preserve">-File wird der Pfad zu diesen Bildern angegeben. Diese werden dann durch den </w:t>
      </w:r>
      <w:proofErr w:type="spellStart"/>
      <w:r w:rsidR="00AB1FD6" w:rsidRPr="00BC780C">
        <w:rPr>
          <w:i/>
        </w:rPr>
        <w:t>ResourceProvider</w:t>
      </w:r>
      <w:proofErr w:type="spellEnd"/>
      <w:r w:rsidR="00AB1FD6">
        <w:t xml:space="preserve"> in ein </w:t>
      </w:r>
      <w:proofErr w:type="spellStart"/>
      <w:r w:rsidR="00AB1FD6">
        <w:t>ResourceDictionary</w:t>
      </w:r>
      <w:proofErr w:type="spellEnd"/>
      <w:r w:rsidR="00AB1FD6">
        <w:t xml:space="preserve"> geladen.</w:t>
      </w:r>
    </w:p>
    <w:p w:rsidR="009A4579" w:rsidRPr="00DB7666" w:rsidRDefault="009A4579" w:rsidP="00DB7666">
      <w:r>
        <w:t xml:space="preserve">Die Klassen von </w:t>
      </w:r>
      <w:proofErr w:type="spellStart"/>
      <w:r>
        <w:t>ResourceLoader.Properties</w:t>
      </w:r>
      <w:proofErr w:type="spellEnd"/>
      <w:r>
        <w:t xml:space="preserve"> wurden automatisch generiert. Sie dienen dazu TODO</w:t>
      </w:r>
    </w:p>
    <w:p w:rsidR="00CC7CEB" w:rsidRDefault="00CC7CEB" w:rsidP="002B5F4B">
      <w:pPr>
        <w:pStyle w:val="berschrift6"/>
      </w:pPr>
      <w:bookmarkStart w:id="43" w:name="_Ref326398370"/>
      <w:r>
        <w:t>Interfaces</w:t>
      </w:r>
      <w:bookmarkEnd w:id="43"/>
    </w:p>
    <w:p w:rsidR="00D07501" w:rsidRPr="00D07501" w:rsidRDefault="00D07501" w:rsidP="00D07501">
      <w:r>
        <w:t xml:space="preserve">Um ein Plug-In Framework zu realisieren, mussten Interfaces, welche von den Plug-In Klassen verwendet werden müssen, definiert. Diese befinden sich alle im </w:t>
      </w:r>
      <w:proofErr w:type="spellStart"/>
      <w:r>
        <w:t>Assembly</w:t>
      </w:r>
      <w:proofErr w:type="spellEnd"/>
      <w:r>
        <w:t xml:space="preserve"> Interface</w:t>
      </w:r>
      <w:r w:rsidR="00782765">
        <w:t>s</w:t>
      </w:r>
      <w:r>
        <w:t>.</w:t>
      </w:r>
    </w:p>
    <w:p w:rsidR="00CC7CEB" w:rsidRDefault="009A280A" w:rsidP="00CC7CEB">
      <w:r>
        <w:rPr>
          <w:noProof/>
          <w:lang w:eastAsia="de-CH"/>
        </w:rPr>
        <w:drawing>
          <wp:inline distT="0" distB="0" distL="0" distR="0" wp14:anchorId="1875728B" wp14:editId="6CB7F976">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Beschriftung"/>
      </w:pPr>
      <w:r>
        <w:t xml:space="preserve">Abbildung </w:t>
      </w:r>
      <w:r w:rsidR="00782765">
        <w:fldChar w:fldCharType="begin"/>
      </w:r>
      <w:r w:rsidR="00782765">
        <w:instrText xml:space="preserve"> SEQ Abbildung \* ARABIC </w:instrText>
      </w:r>
      <w:r w:rsidR="00782765">
        <w:fldChar w:fldCharType="separate"/>
      </w:r>
      <w:r w:rsidR="00296585">
        <w:rPr>
          <w:noProof/>
        </w:rPr>
        <w:t>6</w:t>
      </w:r>
      <w:r w:rsidR="00782765">
        <w:rPr>
          <w:noProof/>
        </w:rPr>
        <w:fldChar w:fldCharType="end"/>
      </w:r>
      <w:r>
        <w:t xml:space="preserve"> </w:t>
      </w:r>
      <w:r w:rsidR="0068625C">
        <w:t>–</w:t>
      </w:r>
      <w:r>
        <w:t xml:space="preserve"> </w:t>
      </w:r>
      <w:r w:rsidR="0068625C">
        <w:t xml:space="preserve">Videowall Applikation, </w:t>
      </w:r>
      <w:proofErr w:type="spellStart"/>
      <w:r>
        <w:t>Assembly</w:t>
      </w:r>
      <w:proofErr w:type="spellEnd"/>
      <w:r>
        <w:t xml:space="preserve"> Interfaces</w:t>
      </w:r>
    </w:p>
    <w:p w:rsidR="00011F19" w:rsidRDefault="00560738" w:rsidP="00B35AB5">
      <w:r>
        <w:t xml:space="preserve">Das Interface </w:t>
      </w:r>
      <w:proofErr w:type="spellStart"/>
      <w:r w:rsidRPr="00CF1BE6">
        <w:rPr>
          <w:i/>
        </w:rPr>
        <w:t>IApp</w:t>
      </w:r>
      <w:proofErr w:type="spellEnd"/>
      <w:r>
        <w:t xml:space="preserve"> muss von jeder Klasse implementiert werden</w:t>
      </w:r>
      <w:r w:rsidR="00DA75D8">
        <w:t>, welche als Plug-In genutzt werden will.</w:t>
      </w:r>
      <w:r w:rsidR="0001134F">
        <w:t xml:space="preserve"> Der </w:t>
      </w:r>
      <w:proofErr w:type="spellStart"/>
      <w:r w:rsidR="0001134F" w:rsidRPr="00CF1BE6">
        <w:rPr>
          <w:i/>
        </w:rPr>
        <w:t>IVideoWallServiceProvider</w:t>
      </w:r>
      <w:proofErr w:type="spellEnd"/>
      <w:r w:rsidR="0001134F">
        <w:t xml:space="preserve"> wird genutzt um weitere Services</w:t>
      </w:r>
      <w:r w:rsidR="006F5DC9">
        <w:t xml:space="preserve"> in Form von</w:t>
      </w:r>
      <w:r w:rsidR="00744693">
        <w:t xml:space="preserve"> einem </w:t>
      </w:r>
      <w:proofErr w:type="spellStart"/>
      <w:r w:rsidR="00744693" w:rsidRPr="00CF1BE6">
        <w:rPr>
          <w:i/>
        </w:rPr>
        <w:t>IVideoWallservice</w:t>
      </w:r>
      <w:proofErr w:type="spellEnd"/>
      <w:r w:rsidR="0001134F">
        <w:t xml:space="preserve"> anzufordern.</w:t>
      </w:r>
      <w:r w:rsidR="00744693">
        <w:t xml:space="preserve"> So ein Service wird gebraucht wenn ein Plug-In beispielsweise auf die Skelettdaten zugreifen will.</w:t>
      </w:r>
      <w:r w:rsidR="00D86FF5">
        <w:t xml:space="preserve"> Diese Service </w:t>
      </w:r>
      <w:proofErr w:type="gramStart"/>
      <w:r w:rsidR="00D86FF5">
        <w:t>wird</w:t>
      </w:r>
      <w:proofErr w:type="gramEnd"/>
      <w:r w:rsidR="00D86FF5">
        <w:t xml:space="preserve"> durch den </w:t>
      </w:r>
      <w:proofErr w:type="spellStart"/>
      <w:r w:rsidR="00D86FF5" w:rsidRPr="00CF1BE6">
        <w:rPr>
          <w:i/>
        </w:rPr>
        <w:t>ISkeletonService</w:t>
      </w:r>
      <w:proofErr w:type="spellEnd"/>
      <w:r w:rsidR="00D86FF5">
        <w:t xml:space="preserve">, welcher von </w:t>
      </w:r>
      <w:proofErr w:type="spellStart"/>
      <w:r w:rsidR="00D86FF5" w:rsidRPr="00CF1BE6">
        <w:rPr>
          <w:i/>
        </w:rPr>
        <w:t>IVideoWallService</w:t>
      </w:r>
      <w:proofErr w:type="spellEnd"/>
      <w:r w:rsidR="00D86FF5">
        <w:t xml:space="preserve"> ableitet, angeboten.</w:t>
      </w:r>
      <w:r w:rsidR="00B16121">
        <w:t xml:space="preserve"> Der </w:t>
      </w:r>
      <w:proofErr w:type="spellStart"/>
      <w:r w:rsidR="00B16121" w:rsidRPr="00CF1BE6">
        <w:rPr>
          <w:i/>
        </w:rPr>
        <w:t>IFileService</w:t>
      </w:r>
      <w:proofErr w:type="spellEnd"/>
      <w:r w:rsidR="00B16121">
        <w:t xml:space="preserve"> wird verwendet, wenn die Plug-In Klasse Dateien an einem bestimmten Ort ablegen und darauf zugreifen will.</w:t>
      </w:r>
      <w:r w:rsidR="0032157A">
        <w:t xml:space="preserve"> Der </w:t>
      </w:r>
      <w:proofErr w:type="spellStart"/>
      <w:r w:rsidR="0032157A">
        <w:t>SkeletonChangedEvent</w:t>
      </w:r>
      <w:proofErr w:type="spellEnd"/>
      <w:r w:rsidR="0032157A">
        <w:t xml:space="preserve"> und die </w:t>
      </w:r>
      <w:proofErr w:type="spellStart"/>
      <w:r w:rsidR="0032157A">
        <w:t>SkeletonChangedEventArgs</w:t>
      </w:r>
      <w:proofErr w:type="spellEnd"/>
      <w:r w:rsidR="0032157A">
        <w:t xml:space="preserve"> we</w:t>
      </w:r>
      <w:r w:rsidR="00C67A53">
        <w:t xml:space="preserve">rden vom </w:t>
      </w:r>
      <w:proofErr w:type="spellStart"/>
      <w:r w:rsidR="00C67A53">
        <w:t>ISkeletonService</w:t>
      </w:r>
      <w:proofErr w:type="spellEnd"/>
      <w:r w:rsidR="00C67A53">
        <w:t xml:space="preserv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w:t>
      </w:r>
      <w:proofErr w:type="spellStart"/>
      <w:r w:rsidR="00A83CCB">
        <w:t>SkeletonChangedEventArgs</w:t>
      </w:r>
      <w:proofErr w:type="spellEnd"/>
      <w:r w:rsidR="00A83CCB">
        <w:t xml:space="preserve"> </w:t>
      </w:r>
      <w:r w:rsidR="001E3325">
        <w:t>wird</w:t>
      </w:r>
      <w:r w:rsidR="00A83CCB">
        <w:t xml:space="preserve"> bei einem </w:t>
      </w:r>
      <w:proofErr w:type="spellStart"/>
      <w:r w:rsidR="009D5F8D">
        <w:t>SkeletonChangedEvent</w:t>
      </w:r>
      <w:proofErr w:type="spellEnd"/>
      <w:r w:rsidR="009D5F8D">
        <w:t xml:space="preserve"> </w:t>
      </w:r>
      <w:r w:rsidR="00A83CCB">
        <w:t>mitgeschickt und beinhaltet</w:t>
      </w:r>
      <w:r w:rsidR="0026001C">
        <w:t xml:space="preserve"> zusätzlich zum normal</w:t>
      </w:r>
      <w:r w:rsidR="00DA4ABE">
        <w:t>en</w:t>
      </w:r>
      <w:r w:rsidR="0026001C">
        <w:t xml:space="preserve"> </w:t>
      </w:r>
      <w:proofErr w:type="spellStart"/>
      <w:proofErr w:type="gramStart"/>
      <w:r w:rsidR="0026001C">
        <w:t>EventArgs</w:t>
      </w:r>
      <w:proofErr w:type="spellEnd"/>
      <w:proofErr w:type="gramEnd"/>
      <w:r w:rsidR="00A83CCB">
        <w:t xml:space="preserve"> d</w:t>
      </w:r>
      <w:r w:rsidR="00EB1E57">
        <w:t>a</w:t>
      </w:r>
      <w:r w:rsidR="00A83CCB">
        <w:t>s Skelett</w:t>
      </w:r>
      <w:r w:rsidR="00E97969">
        <w:t>.</w:t>
      </w:r>
    </w:p>
    <w:p w:rsidR="00B35AB5" w:rsidRDefault="005D5923" w:rsidP="00B35AB5">
      <w:r>
        <w:t xml:space="preserve">Die genaue Funktionalität und die Verwendung der Interfaces des Plug-In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t>Plug-In Framework</w:t>
      </w:r>
      <w:r>
        <w:fldChar w:fldCharType="end"/>
      </w:r>
      <w:r w:rsidR="00B7673C">
        <w:t xml:space="preserve"> beschrieben</w:t>
      </w:r>
      <w:r>
        <w:t>.</w:t>
      </w:r>
    </w:p>
    <w:p w:rsidR="00517696" w:rsidRDefault="00CC7CEB" w:rsidP="001D07E5">
      <w:pPr>
        <w:pStyle w:val="berschrift6"/>
      </w:pPr>
      <w:bookmarkStart w:id="44" w:name="_Ref326482282"/>
      <w:r>
        <w:t>Data</w:t>
      </w:r>
      <w:bookmarkEnd w:id="44"/>
    </w:p>
    <w:p w:rsidR="00F435BD" w:rsidRPr="00F435BD" w:rsidRDefault="00F435BD" w:rsidP="00F435BD">
      <w:r>
        <w:t xml:space="preserve">Data bietet den Zugriff auf die </w:t>
      </w:r>
      <w:proofErr w:type="spellStart"/>
      <w:r>
        <w:t>Kinectdaten</w:t>
      </w:r>
      <w:proofErr w:type="spellEnd"/>
      <w:r>
        <w:t>.</w:t>
      </w:r>
    </w:p>
    <w:p w:rsidR="00CC7CEB" w:rsidRDefault="00C3590D" w:rsidP="00517696">
      <w:r>
        <w:rPr>
          <w:noProof/>
          <w:lang w:eastAsia="de-CH"/>
        </w:rPr>
        <w:lastRenderedPageBreak/>
        <w:drawing>
          <wp:inline distT="0" distB="0" distL="0" distR="0" wp14:anchorId="68EA2232" wp14:editId="792EBB97">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764758" w:rsidRDefault="00042903" w:rsidP="00042903">
      <w:pPr>
        <w:pStyle w:val="Beschriftung"/>
        <w:rPr>
          <w:lang w:val="en-GB"/>
        </w:rPr>
      </w:pPr>
      <w:proofErr w:type="spellStart"/>
      <w:r w:rsidRPr="00764758">
        <w:rPr>
          <w:lang w:val="en-GB"/>
        </w:rPr>
        <w:t>Abbildung</w:t>
      </w:r>
      <w:proofErr w:type="spellEnd"/>
      <w:r w:rsidRPr="00764758">
        <w:rPr>
          <w:lang w:val="en-GB"/>
        </w:rPr>
        <w:t xml:space="preserve"> </w:t>
      </w:r>
      <w:r w:rsidR="00782765">
        <w:fldChar w:fldCharType="begin"/>
      </w:r>
      <w:r w:rsidR="00782765" w:rsidRPr="00764758">
        <w:rPr>
          <w:lang w:val="en-GB"/>
        </w:rPr>
        <w:instrText xml:space="preserve"> SEQ Abbildung \* ARABIC </w:instrText>
      </w:r>
      <w:r w:rsidR="00782765">
        <w:fldChar w:fldCharType="separate"/>
      </w:r>
      <w:r w:rsidR="00296585">
        <w:rPr>
          <w:noProof/>
          <w:lang w:val="en-GB"/>
        </w:rPr>
        <w:t>7</w:t>
      </w:r>
      <w:r w:rsidR="00782765">
        <w:rPr>
          <w:noProof/>
        </w:rPr>
        <w:fldChar w:fldCharType="end"/>
      </w:r>
      <w:r w:rsidRPr="00764758">
        <w:rPr>
          <w:lang w:val="en-GB"/>
        </w:rPr>
        <w:t xml:space="preserve"> </w:t>
      </w:r>
      <w:r w:rsidR="00740798" w:rsidRPr="00764758">
        <w:rPr>
          <w:lang w:val="en-GB"/>
        </w:rPr>
        <w:t>–</w:t>
      </w:r>
      <w:r w:rsidRPr="00764758">
        <w:rPr>
          <w:lang w:val="en-GB"/>
        </w:rPr>
        <w:t xml:space="preserve"> </w:t>
      </w:r>
      <w:proofErr w:type="spellStart"/>
      <w:r w:rsidR="00740798" w:rsidRPr="00764758">
        <w:rPr>
          <w:lang w:val="en-GB"/>
        </w:rPr>
        <w:t>Videowall</w:t>
      </w:r>
      <w:proofErr w:type="spellEnd"/>
      <w:r w:rsidR="00740798" w:rsidRPr="00764758">
        <w:rPr>
          <w:lang w:val="en-GB"/>
        </w:rPr>
        <w:t xml:space="preserve"> </w:t>
      </w:r>
      <w:proofErr w:type="spellStart"/>
      <w:r w:rsidR="00740798" w:rsidRPr="00764758">
        <w:rPr>
          <w:lang w:val="en-GB"/>
        </w:rPr>
        <w:t>Applikation</w:t>
      </w:r>
      <w:proofErr w:type="spellEnd"/>
      <w:r w:rsidR="00740798" w:rsidRPr="00764758">
        <w:rPr>
          <w:lang w:val="en-GB"/>
        </w:rPr>
        <w:t xml:space="preserve">, </w:t>
      </w:r>
      <w:r w:rsidRPr="00764758">
        <w:rPr>
          <w:lang w:val="en-GB"/>
        </w:rPr>
        <w:t>Assembly Data</w:t>
      </w:r>
    </w:p>
    <w:p w:rsidR="00042903" w:rsidRPr="00042903" w:rsidRDefault="001A7D31" w:rsidP="00042903">
      <w:r>
        <w:t xml:space="preserve">Durch das Interface </w:t>
      </w:r>
      <w:proofErr w:type="spellStart"/>
      <w:r w:rsidRPr="009C4B08">
        <w:rPr>
          <w:i/>
        </w:rPr>
        <w:t>ISkeletonReader</w:t>
      </w:r>
      <w:proofErr w:type="spellEnd"/>
      <w:r>
        <w:t xml:space="preserve">, können verschiedene Varianten für diesen Zugriff angeboten werden. </w:t>
      </w:r>
      <w:proofErr w:type="spellStart"/>
      <w:r w:rsidR="0002045F" w:rsidRPr="009C4B08">
        <w:rPr>
          <w:i/>
        </w:rPr>
        <w:t>KinectSkeletonReader</w:t>
      </w:r>
      <w:proofErr w:type="spellEnd"/>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proofErr w:type="spellStart"/>
      <w:r w:rsidR="00F41993" w:rsidRPr="009C4B08">
        <w:rPr>
          <w:i/>
        </w:rPr>
        <w:t>AutoPlayFileSkeletonReader</w:t>
      </w:r>
      <w:proofErr w:type="spellEnd"/>
      <w:r w:rsidR="00F41993">
        <w:t xml:space="preserve"> spielt eine aufgenommene Skelettbewegung </w:t>
      </w:r>
      <w:r w:rsidR="009C4B08">
        <w:t xml:space="preserve">automatisch </w:t>
      </w:r>
      <w:r w:rsidR="00F41993">
        <w:t>immer wieder ab</w:t>
      </w:r>
      <w:r w:rsidR="00064FEC">
        <w:t xml:space="preserve"> und benötigt daher ein </w:t>
      </w:r>
      <w:proofErr w:type="spellStart"/>
      <w:r w:rsidR="00064FEC" w:rsidRPr="009C4B08">
        <w:rPr>
          <w:i/>
        </w:rPr>
        <w:t>KinectReplay</w:t>
      </w:r>
      <w:proofErr w:type="spellEnd"/>
      <w:r w:rsidR="00064FEC">
        <w:t xml:space="preserve"> File</w:t>
      </w:r>
      <w:r w:rsidR="00F41993">
        <w:t>.</w:t>
      </w:r>
      <w:r w:rsidR="009555F6">
        <w:t xml:space="preserve"> Diese Klasse </w:t>
      </w:r>
      <w:proofErr w:type="spellStart"/>
      <w:r w:rsidR="00B632E0" w:rsidRPr="009C4B08">
        <w:rPr>
          <w:i/>
        </w:rPr>
        <w:t>AutoPlayFileSkeletonReader</w:t>
      </w:r>
      <w:proofErr w:type="spellEnd"/>
      <w:r w:rsidR="00B632E0">
        <w:t xml:space="preserve"> </w:t>
      </w:r>
      <w:r w:rsidR="009555F6">
        <w:t>kann zu Testzwecken eingebunden werden</w:t>
      </w:r>
      <w:r w:rsidR="00B632E0">
        <w:t>, wenn gerade keine Kinect zu Verfügung steht</w:t>
      </w:r>
      <w:r w:rsidR="009555F6">
        <w:t>.</w:t>
      </w:r>
      <w:r w:rsidR="00BA5AB2">
        <w:t xml:space="preserve"> Das </w:t>
      </w:r>
      <w:proofErr w:type="spellStart"/>
      <w:r w:rsidR="00BA5AB2" w:rsidRPr="009C4B08">
        <w:rPr>
          <w:i/>
        </w:rPr>
        <w:t>KinectReplayFile</w:t>
      </w:r>
      <w:proofErr w:type="spellEnd"/>
      <w:r w:rsidR="00BA5AB2">
        <w:t xml:space="preserve"> verfügt über  den Pfad zu einem </w:t>
      </w:r>
      <w:proofErr w:type="spellStart"/>
      <w:r w:rsidR="00BA5AB2" w:rsidRPr="009C4B08">
        <w:rPr>
          <w:i/>
        </w:rPr>
        <w:t>SkeletonReplay</w:t>
      </w:r>
      <w:proofErr w:type="spellEnd"/>
      <w:r w:rsidR="00BA5AB2">
        <w:t>-File. Bei</w:t>
      </w:r>
      <w:r w:rsidR="00DA7A33">
        <w:t xml:space="preserve"> </w:t>
      </w:r>
      <w:r w:rsidR="00BA5AB2">
        <w:t xml:space="preserve">der der </w:t>
      </w:r>
      <w:proofErr w:type="spellStart"/>
      <w:r w:rsidR="00BA5AB2" w:rsidRPr="009C4B08">
        <w:rPr>
          <w:i/>
        </w:rPr>
        <w:t>SkeletonReplay</w:t>
      </w:r>
      <w:proofErr w:type="spellEnd"/>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Skelettdaten abgespielt werden können.</w:t>
      </w:r>
      <w:r w:rsidR="009C4B08">
        <w:t xml:space="preserve"> Der </w:t>
      </w:r>
      <w:proofErr w:type="spellStart"/>
      <w:r w:rsidR="009C4B08" w:rsidRPr="009C4B08">
        <w:rPr>
          <w:i/>
        </w:rPr>
        <w:t>FileSkeletonReader</w:t>
      </w:r>
      <w:proofErr w:type="spellEnd"/>
      <w:r w:rsidR="009C4B08">
        <w:t xml:space="preserve"> funktioniert </w:t>
      </w:r>
      <w:proofErr w:type="spellStart"/>
      <w:r w:rsidR="009C4B08">
        <w:t>funktioniert</w:t>
      </w:r>
      <w:proofErr w:type="spellEnd"/>
      <w:r w:rsidR="009C4B08">
        <w:t xml:space="preserve"> ähnlich wie die </w:t>
      </w:r>
      <w:proofErr w:type="spellStart"/>
      <w:r w:rsidR="009C4B08" w:rsidRPr="009C4B08">
        <w:rPr>
          <w:i/>
        </w:rPr>
        <w:t>AutoPlayFileSkeletonReader</w:t>
      </w:r>
      <w:proofErr w:type="spellEnd"/>
      <w:r w:rsidR="009C4B08">
        <w:t>-Klasse, jedoch wird die Skelettbewegung nicht automatisch gestartet und auch nicht wiederholt.</w:t>
      </w:r>
    </w:p>
    <w:p w:rsidR="00CC7CEB" w:rsidRDefault="00CC7CEB" w:rsidP="002B5F4B">
      <w:pPr>
        <w:pStyle w:val="berschrift6"/>
      </w:pPr>
      <w:proofErr w:type="spellStart"/>
      <w:r>
        <w:t>ServiceModels</w:t>
      </w:r>
      <w:proofErr w:type="spellEnd"/>
    </w:p>
    <w:p w:rsidR="00AB499B" w:rsidRPr="00AB499B" w:rsidRDefault="00AB499B" w:rsidP="00AB499B">
      <w:r>
        <w:t xml:space="preserve">Die von Data erhaltenen </w:t>
      </w:r>
      <w:proofErr w:type="spellStart"/>
      <w:r w:rsidR="00835130">
        <w:t>Kinectd</w:t>
      </w:r>
      <w:r>
        <w:t>aten</w:t>
      </w:r>
      <w:proofErr w:type="spellEnd"/>
      <w:r>
        <w:t xml:space="preserve"> werden in den </w:t>
      </w:r>
      <w:proofErr w:type="spellStart"/>
      <w:r>
        <w:t>ServiceModels</w:t>
      </w:r>
      <w:proofErr w:type="spellEnd"/>
      <w:r>
        <w:t xml:space="preserve"> in Models </w:t>
      </w:r>
      <w:r w:rsidR="000A2ECD">
        <w:t>gespeichert</w:t>
      </w:r>
      <w:r>
        <w:t xml:space="preserve"> und durch Services den </w:t>
      </w:r>
      <w:proofErr w:type="spellStart"/>
      <w:r>
        <w:t>ViewModels</w:t>
      </w:r>
      <w:proofErr w:type="spellEnd"/>
      <w:r>
        <w:t xml:space="preserve"> angeboten.</w:t>
      </w:r>
      <w:r w:rsidR="00C428CF">
        <w:t xml:space="preserve"> Das </w:t>
      </w:r>
      <w:proofErr w:type="spellStart"/>
      <w:r w:rsidR="00C428CF">
        <w:t>Assembly</w:t>
      </w:r>
      <w:proofErr w:type="spellEnd"/>
      <w:r w:rsidR="00C428CF">
        <w:t xml:space="preserve"> </w:t>
      </w:r>
      <w:proofErr w:type="spellStart"/>
      <w:r w:rsidR="00C428CF">
        <w:t>ServiceModels</w:t>
      </w:r>
      <w:proofErr w:type="spellEnd"/>
      <w:r w:rsidR="00C428CF">
        <w:t xml:space="preserve"> bietet aber noch mehr an.</w:t>
      </w:r>
    </w:p>
    <w:p w:rsidR="00CC7CEB" w:rsidRDefault="00042903" w:rsidP="00CC7CEB">
      <w:r>
        <w:rPr>
          <w:noProof/>
          <w:lang w:eastAsia="de-CH"/>
        </w:rPr>
        <w:drawing>
          <wp:inline distT="0" distB="0" distL="0" distR="0" wp14:anchorId="10DF917C" wp14:editId="6BDCFED0">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proofErr w:type="spellStart"/>
      <w:r w:rsidRPr="00B52937">
        <w:rPr>
          <w:lang w:val="en-GB"/>
        </w:rPr>
        <w:t>Abbildung</w:t>
      </w:r>
      <w:proofErr w:type="spellEnd"/>
      <w:r w:rsidRPr="00B52937">
        <w:rPr>
          <w:lang w:val="en-GB"/>
        </w:rPr>
        <w:t xml:space="preserve"> </w:t>
      </w:r>
      <w:r w:rsidR="00782765">
        <w:fldChar w:fldCharType="begin"/>
      </w:r>
      <w:r w:rsidR="00782765" w:rsidRPr="00B52937">
        <w:rPr>
          <w:lang w:val="en-GB"/>
        </w:rPr>
        <w:instrText xml:space="preserve"> SEQ Abbildung \* ARABIC </w:instrText>
      </w:r>
      <w:r w:rsidR="00782765">
        <w:fldChar w:fldCharType="separate"/>
      </w:r>
      <w:r w:rsidR="00296585">
        <w:rPr>
          <w:noProof/>
          <w:lang w:val="en-GB"/>
        </w:rPr>
        <w:t>8</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proofErr w:type="spellStart"/>
      <w:r w:rsidR="00764758" w:rsidRPr="00B52937">
        <w:rPr>
          <w:lang w:val="en-GB"/>
        </w:rPr>
        <w:t>Videowall</w:t>
      </w:r>
      <w:proofErr w:type="spellEnd"/>
      <w:r w:rsidR="00764758" w:rsidRPr="00B52937">
        <w:rPr>
          <w:lang w:val="en-GB"/>
        </w:rPr>
        <w:t xml:space="preserve"> </w:t>
      </w:r>
      <w:proofErr w:type="spellStart"/>
      <w:r w:rsidR="00764758" w:rsidRPr="00B52937">
        <w:rPr>
          <w:lang w:val="en-GB"/>
        </w:rPr>
        <w:t>Applikation</w:t>
      </w:r>
      <w:proofErr w:type="spellEnd"/>
      <w:r w:rsidR="00764758" w:rsidRPr="00B52937">
        <w:rPr>
          <w:lang w:val="en-GB"/>
        </w:rPr>
        <w:t xml:space="preserve">, </w:t>
      </w:r>
      <w:r w:rsidRPr="00B52937">
        <w:rPr>
          <w:lang w:val="en-GB"/>
        </w:rPr>
        <w:t>Assembly Service Models</w:t>
      </w:r>
    </w:p>
    <w:p w:rsidR="00F226E6" w:rsidRDefault="00F226E6" w:rsidP="00CC7CEB">
      <w:r>
        <w:t xml:space="preserve">Das </w:t>
      </w:r>
      <w:proofErr w:type="spellStart"/>
      <w:r>
        <w:t>Assembly</w:t>
      </w:r>
      <w:proofErr w:type="spellEnd"/>
      <w:r>
        <w:t xml:space="preserve"> </w:t>
      </w:r>
      <w:proofErr w:type="spellStart"/>
      <w:r>
        <w:t>ServiceModels</w:t>
      </w:r>
      <w:proofErr w:type="spellEnd"/>
      <w:r>
        <w:t xml:space="preserve"> unterteilt sich in Apps, </w:t>
      </w:r>
      <w:proofErr w:type="spellStart"/>
      <w:r>
        <w:t>HandCursor</w:t>
      </w:r>
      <w:proofErr w:type="spellEnd"/>
      <w:r>
        <w:t xml:space="preserve"> und Player. Diese werden nachfolgend beschrieben.</w:t>
      </w:r>
    </w:p>
    <w:p w:rsidR="007874CD" w:rsidRDefault="0048644B" w:rsidP="002B5F4B">
      <w:pPr>
        <w:pStyle w:val="berschrift7"/>
      </w:pPr>
      <w:bookmarkStart w:id="45" w:name="_Ref326484275"/>
      <w:proofErr w:type="spellStart"/>
      <w:r>
        <w:t>ServiceModels.</w:t>
      </w:r>
      <w:r w:rsidR="007874CD">
        <w:t>Apps</w:t>
      </w:r>
      <w:bookmarkEnd w:id="45"/>
      <w:proofErr w:type="spellEnd"/>
    </w:p>
    <w:p w:rsidR="00E40A5C" w:rsidRDefault="00E40A5C" w:rsidP="00CC7CEB">
      <w:r>
        <w:rPr>
          <w:noProof/>
          <w:lang w:eastAsia="de-CH"/>
        </w:rPr>
        <w:lastRenderedPageBreak/>
        <w:drawing>
          <wp:inline distT="0" distB="0" distL="0" distR="0" wp14:anchorId="18285751" wp14:editId="5EAA8BA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96585">
        <w:rPr>
          <w:noProof/>
          <w:lang w:val="en-GB"/>
        </w:rPr>
        <w:t>9</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proofErr w:type="spellStart"/>
      <w:r w:rsidR="00B52937" w:rsidRPr="005B7607">
        <w:rPr>
          <w:lang w:val="en-GB"/>
        </w:rPr>
        <w:t>Videowall</w:t>
      </w:r>
      <w:proofErr w:type="spellEnd"/>
      <w:r w:rsidR="00B52937" w:rsidRPr="005B7607">
        <w:rPr>
          <w:lang w:val="en-GB"/>
        </w:rPr>
        <w:t xml:space="preserve"> </w:t>
      </w:r>
      <w:proofErr w:type="spellStart"/>
      <w:r w:rsidR="00B52937" w:rsidRPr="005B7607">
        <w:rPr>
          <w:lang w:val="en-GB"/>
        </w:rPr>
        <w:t>Applikation</w:t>
      </w:r>
      <w:proofErr w:type="spellEnd"/>
      <w:r w:rsidR="00B52937" w:rsidRPr="005B7607">
        <w:rPr>
          <w:lang w:val="en-GB"/>
        </w:rPr>
        <w:t xml:space="preserve">, </w:t>
      </w:r>
      <w:r w:rsidRPr="005B7607">
        <w:rPr>
          <w:lang w:val="en-GB"/>
        </w:rPr>
        <w:t xml:space="preserve">Assembly </w:t>
      </w:r>
      <w:proofErr w:type="spellStart"/>
      <w:r w:rsidRPr="005B7607">
        <w:rPr>
          <w:lang w:val="en-GB"/>
        </w:rPr>
        <w:t>ServiceModels.Apps</w:t>
      </w:r>
      <w:proofErr w:type="spellEnd"/>
    </w:p>
    <w:p w:rsidR="00305812" w:rsidRDefault="00AB776C" w:rsidP="00AB776C">
      <w:r>
        <w:t xml:space="preserve">Die Klasse </w:t>
      </w:r>
      <w:proofErr w:type="spellStart"/>
      <w:r w:rsidRPr="00305812">
        <w:rPr>
          <w:i/>
        </w:rPr>
        <w:t>AppController</w:t>
      </w:r>
      <w:proofErr w:type="spellEnd"/>
      <w:r>
        <w:t xml:space="preserve"> </w:t>
      </w:r>
      <w:r w:rsidR="00305812">
        <w:t>lädt</w:t>
      </w:r>
      <w:r w:rsidR="0076653C">
        <w:t xml:space="preserve"> und aktiviert</w:t>
      </w:r>
      <w:r>
        <w:t xml:space="preserve"> die vers</w:t>
      </w:r>
      <w:r w:rsidR="0076653C">
        <w:t>chiedenen Plug-In Applikationen</w:t>
      </w:r>
    </w:p>
    <w:p w:rsidR="00305812" w:rsidRDefault="00C871A7" w:rsidP="00AB776C">
      <w:r>
        <w:t xml:space="preserve">Durch den </w:t>
      </w:r>
      <w:proofErr w:type="spellStart"/>
      <w:r w:rsidRPr="00305812">
        <w:rPr>
          <w:i/>
        </w:rPr>
        <w:t>ExtensionManager</w:t>
      </w:r>
      <w:proofErr w:type="spellEnd"/>
      <w:r>
        <w:t xml:space="preserve"> wird </w:t>
      </w:r>
      <w:r w:rsidR="008B6DAA">
        <w:t xml:space="preserve">angegeben von wo die </w:t>
      </w:r>
      <w:r w:rsidR="00B72AD7">
        <w:t xml:space="preserve">Plug-In </w:t>
      </w:r>
      <w:r w:rsidR="008B6DAA">
        <w:t>Applikati</w:t>
      </w:r>
      <w:r w:rsidR="00305812">
        <w:t xml:space="preserve">onen geladen werden sollen. Es wird angegeben, dass diese einerseits von einem bestimmten Ordner und dessen Unterordnern geladen werden sollen. Anderseits sollen alle Applikationen, welche sich im </w:t>
      </w:r>
      <w:proofErr w:type="spellStart"/>
      <w:r w:rsidR="00305812">
        <w:t>VideoWall</w:t>
      </w:r>
      <w:proofErr w:type="spellEnd"/>
      <w:r w:rsidR="00305812">
        <w:t xml:space="preserve"> Projekt befinden, geladen werden.</w:t>
      </w:r>
      <w:r w:rsidR="00054B71">
        <w:t xml:space="preserve"> Der </w:t>
      </w:r>
      <w:proofErr w:type="spellStart"/>
      <w:r w:rsidR="00054B71" w:rsidRPr="0080580A">
        <w:rPr>
          <w:i/>
        </w:rPr>
        <w:t>ExtensionManager</w:t>
      </w:r>
      <w:proofErr w:type="spellEnd"/>
      <w:r w:rsidR="00054B71">
        <w:t xml:space="preserve"> erstellt</w:t>
      </w:r>
      <w:r w:rsidR="0057001A">
        <w:t>, falls benötigt,</w:t>
      </w:r>
      <w:r w:rsidR="00054B71">
        <w:t xml:space="preserve"> für eine neue Plug-In Applikation auch die entsprechende Ordnerstruktur.</w:t>
      </w:r>
    </w:p>
    <w:p w:rsidR="0080580A" w:rsidRDefault="001A1F26" w:rsidP="00AB776C">
      <w:r>
        <w:t xml:space="preserve">Der </w:t>
      </w:r>
      <w:proofErr w:type="spellStart"/>
      <w:r w:rsidRPr="0080580A">
        <w:rPr>
          <w:i/>
        </w:rPr>
        <w:t>ProductionVideoWallService</w:t>
      </w:r>
      <w:r w:rsidRPr="00075469">
        <w:rPr>
          <w:i/>
        </w:rPr>
        <w:t>Provider</w:t>
      </w:r>
      <w:proofErr w:type="spellEnd"/>
      <w:r>
        <w:t xml:space="preserve"> ist die Implementation des </w:t>
      </w:r>
      <w:proofErr w:type="spellStart"/>
      <w:r w:rsidRPr="0080580A">
        <w:rPr>
          <w:i/>
        </w:rPr>
        <w:t>IVideoWallService</w:t>
      </w:r>
      <w:r w:rsidR="0071455D" w:rsidRPr="0080580A">
        <w:rPr>
          <w:i/>
        </w:rPr>
        <w:t>Provider</w:t>
      </w:r>
      <w:proofErr w:type="spellEnd"/>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proofErr w:type="spellStart"/>
      <w:r w:rsidR="001418CC" w:rsidRPr="00C63581">
        <w:rPr>
          <w:i/>
        </w:rPr>
        <w:t>IFileservice</w:t>
      </w:r>
      <w:proofErr w:type="spellEnd"/>
      <w:r w:rsidR="001418CC">
        <w:t xml:space="preserve"> und </w:t>
      </w:r>
      <w:proofErr w:type="spellStart"/>
      <w:r w:rsidR="001418CC" w:rsidRPr="00C63581">
        <w:rPr>
          <w:i/>
        </w:rPr>
        <w:t>ISkeletonService</w:t>
      </w:r>
      <w:proofErr w:type="spellEnd"/>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welche von den Plug-In Applikationen verwendet werden,</w:t>
      </w:r>
      <w:r w:rsidR="00C63581">
        <w:t xml:space="preserve"> </w:t>
      </w:r>
      <w:proofErr w:type="spellStart"/>
      <w:r w:rsidR="001418CC">
        <w:t>gemappt</w:t>
      </w:r>
      <w:proofErr w:type="spellEnd"/>
      <w:r w:rsidR="001418CC">
        <w:t xml:space="preserve"> werden sollen.</w:t>
      </w:r>
      <w:r w:rsidR="00E7013A">
        <w:t xml:space="preserve"> </w:t>
      </w:r>
      <w:r w:rsidR="00C63581">
        <w:t xml:space="preserve">Dieses Mapping kann für die einzelnen Interfaces vom </w:t>
      </w:r>
      <w:proofErr w:type="spellStart"/>
      <w:r w:rsidR="00B43553" w:rsidRPr="0080580A">
        <w:rPr>
          <w:i/>
        </w:rPr>
        <w:t>ProductionVideoWallService</w:t>
      </w:r>
      <w:r w:rsidR="00B43553" w:rsidRPr="00075469">
        <w:rPr>
          <w:i/>
        </w:rPr>
        <w:t>Provider</w:t>
      </w:r>
      <w:proofErr w:type="spellEnd"/>
      <w:r w:rsidR="00B43553">
        <w:t xml:space="preserve"> </w:t>
      </w:r>
      <w:r w:rsidR="00C63581">
        <w:t>abgefragt werden.</w:t>
      </w:r>
    </w:p>
    <w:p w:rsidR="00856BB0" w:rsidRPr="00C63581" w:rsidRDefault="00856BB0" w:rsidP="00AB776C">
      <w:r>
        <w:t xml:space="preserve">Der Ablauf wie die </w:t>
      </w:r>
      <w:proofErr w:type="spellStart"/>
      <w:r>
        <w:t>Plugin</w:t>
      </w:r>
      <w:proofErr w:type="spellEnd"/>
      <w:r>
        <w:t>-In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proofErr w:type="spellStart"/>
      <w:r w:rsidRPr="0057001A">
        <w:rPr>
          <w:i/>
        </w:rPr>
        <w:t>FileService</w:t>
      </w:r>
      <w:proofErr w:type="spellEnd"/>
      <w:r>
        <w:t xml:space="preserve"> ist die konkrete Implementation des </w:t>
      </w:r>
      <w:proofErr w:type="spellStart"/>
      <w:r>
        <w:t>IFileService</w:t>
      </w:r>
      <w:proofErr w:type="spellEnd"/>
      <w:r>
        <w:t>-</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welche zu einer Plug-In Applikation gehören,</w:t>
      </w:r>
      <w:r w:rsidR="00163BAE">
        <w:t xml:space="preserve"> fest.</w:t>
      </w:r>
    </w:p>
    <w:p w:rsidR="00052FD8" w:rsidRPr="00AB776C" w:rsidRDefault="00052FD8" w:rsidP="002B5F4B">
      <w:pPr>
        <w:pStyle w:val="berschrift7"/>
      </w:pPr>
      <w:proofErr w:type="spellStart"/>
      <w:r>
        <w:t>ServiceModels.Player</w:t>
      </w:r>
      <w:proofErr w:type="spellEnd"/>
    </w:p>
    <w:p w:rsidR="00450028" w:rsidRDefault="00FD5F87" w:rsidP="00CC7CEB">
      <w:r>
        <w:rPr>
          <w:noProof/>
          <w:lang w:eastAsia="de-CH"/>
        </w:rPr>
        <w:drawing>
          <wp:inline distT="0" distB="0" distL="0" distR="0" wp14:anchorId="4FBD501A" wp14:editId="2CB6D0A2">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96585">
        <w:rPr>
          <w:noProof/>
          <w:lang w:val="en-GB"/>
        </w:rPr>
        <w:t>10</w:t>
      </w:r>
      <w:r w:rsidR="00782765">
        <w:rPr>
          <w:noProof/>
        </w:rPr>
        <w:fldChar w:fldCharType="end"/>
      </w:r>
      <w:r w:rsidRPr="005B7607">
        <w:rPr>
          <w:lang w:val="en-GB"/>
        </w:rPr>
        <w:t xml:space="preserve"> - </w:t>
      </w:r>
      <w:proofErr w:type="spellStart"/>
      <w:r w:rsidR="005B7607" w:rsidRPr="005B7607">
        <w:rPr>
          <w:lang w:val="en-GB"/>
        </w:rPr>
        <w:t>Videowall</w:t>
      </w:r>
      <w:proofErr w:type="spellEnd"/>
      <w:r w:rsidR="005B7607" w:rsidRPr="005B7607">
        <w:rPr>
          <w:lang w:val="en-GB"/>
        </w:rPr>
        <w:t xml:space="preserve"> </w:t>
      </w:r>
      <w:proofErr w:type="spellStart"/>
      <w:r w:rsidR="005B7607" w:rsidRPr="005B7607">
        <w:rPr>
          <w:lang w:val="en-GB"/>
        </w:rPr>
        <w:t>Applikation</w:t>
      </w:r>
      <w:proofErr w:type="spellEnd"/>
      <w:r w:rsidR="005B7607" w:rsidRPr="005B7607">
        <w:rPr>
          <w:lang w:val="en-GB"/>
        </w:rPr>
        <w:t xml:space="preserve">, </w:t>
      </w:r>
      <w:r w:rsidRPr="005B7607">
        <w:rPr>
          <w:lang w:val="en-GB"/>
        </w:rPr>
        <w:t xml:space="preserve">Assembly </w:t>
      </w:r>
      <w:proofErr w:type="spellStart"/>
      <w:r w:rsidRPr="005B7607">
        <w:rPr>
          <w:lang w:val="en-GB"/>
        </w:rPr>
        <w:t>Servicemodels.Player</w:t>
      </w:r>
      <w:proofErr w:type="spellEnd"/>
    </w:p>
    <w:p w:rsidR="00450028" w:rsidRDefault="00450028" w:rsidP="00665620">
      <w:r>
        <w:t xml:space="preserve">Der </w:t>
      </w:r>
      <w:proofErr w:type="spellStart"/>
      <w:r w:rsidRPr="00665620">
        <w:rPr>
          <w:i/>
        </w:rPr>
        <w:t>SkeletonService</w:t>
      </w:r>
      <w:proofErr w:type="spellEnd"/>
      <w:r>
        <w:t xml:space="preserve"> ist die konkrete Implementation des </w:t>
      </w:r>
      <w:proofErr w:type="spellStart"/>
      <w:r w:rsidRPr="00665620">
        <w:rPr>
          <w:i/>
        </w:rPr>
        <w:t>ISkeletonService</w:t>
      </w:r>
      <w:proofErr w:type="spellEnd"/>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proofErr w:type="spellStart"/>
      <w:r w:rsidR="004B12C5" w:rsidRPr="004D3729">
        <w:rPr>
          <w:i/>
        </w:rPr>
        <w:t>ISkeletonReaders</w:t>
      </w:r>
      <w:proofErr w:type="spellEnd"/>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proofErr w:type="spellStart"/>
      <w:r w:rsidR="00716420" w:rsidRPr="004D3729">
        <w:rPr>
          <w:i/>
        </w:rPr>
        <w:t>SkeletonService</w:t>
      </w:r>
      <w:proofErr w:type="spellEnd"/>
      <w:r w:rsidR="00716420">
        <w:t xml:space="preserve"> registriert eine Methode auf diesen Event. Sobald dieser ausgelöst wird, löst der </w:t>
      </w:r>
      <w:proofErr w:type="spellStart"/>
      <w:r w:rsidR="00716420" w:rsidRPr="004D3729">
        <w:rPr>
          <w:i/>
        </w:rPr>
        <w:t>SkeletonService</w:t>
      </w:r>
      <w:proofErr w:type="spellEnd"/>
      <w:r w:rsidR="00716420">
        <w:t xml:space="preserve"> seinerseits einen Event aus, welcher angibt, da</w:t>
      </w:r>
      <w:r w:rsidR="00DB2567">
        <w:t>ss sich der Player geändert hat.</w:t>
      </w:r>
    </w:p>
    <w:p w:rsidR="004D3729" w:rsidRPr="00450028" w:rsidRDefault="004D3729" w:rsidP="002B5F4B">
      <w:pPr>
        <w:pStyle w:val="berschrift7"/>
      </w:pPr>
      <w:proofErr w:type="spellStart"/>
      <w:r>
        <w:lastRenderedPageBreak/>
        <w:t>ServiceModels.HandCursor</w:t>
      </w:r>
      <w:proofErr w:type="spellEnd"/>
    </w:p>
    <w:p w:rsidR="00FD5F87" w:rsidRDefault="00FD5F87" w:rsidP="00CC7CEB">
      <w:r>
        <w:rPr>
          <w:noProof/>
          <w:lang w:eastAsia="de-CH"/>
        </w:rPr>
        <w:drawing>
          <wp:inline distT="0" distB="0" distL="0" distR="0" wp14:anchorId="7C6EB2DC" wp14:editId="3DD0A439">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proofErr w:type="spellStart"/>
      <w:r w:rsidRPr="009D54E6">
        <w:rPr>
          <w:i/>
        </w:rPr>
        <w:t>HandCursorPositionCalculator</w:t>
      </w:r>
      <w:proofErr w:type="spellEnd"/>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proofErr w:type="spellStart"/>
      <w:r>
        <w:t>ViewModels</w:t>
      </w:r>
      <w:proofErr w:type="spellEnd"/>
    </w:p>
    <w:p w:rsidR="00617A65" w:rsidRPr="00617A65" w:rsidRDefault="00617A65" w:rsidP="00617A65">
      <w:r>
        <w:t xml:space="preserve">Die </w:t>
      </w:r>
      <w:proofErr w:type="spellStart"/>
      <w:r>
        <w:t>ViewModels</w:t>
      </w:r>
      <w:proofErr w:type="spellEnd"/>
      <w:r>
        <w:t xml:space="preserve"> stellen die von den Services erhaltenen Daten der View zur Verfügung. Auf diesem Layer befinde</w:t>
      </w:r>
      <w:r w:rsidR="006664D4">
        <w:t>t</w:t>
      </w:r>
      <w:r>
        <w:t xml:space="preserve"> sich auch die Implementation des </w:t>
      </w:r>
      <w:proofErr w:type="spellStart"/>
      <w:r>
        <w:t>ICommand</w:t>
      </w:r>
      <w:proofErr w:type="spellEnd"/>
      <w:r>
        <w:t xml:space="preserve"> Interfaces. Diese Funktionen können somit von </w:t>
      </w:r>
      <w:proofErr w:type="spellStart"/>
      <w:r>
        <w:t>ViewModels</w:t>
      </w:r>
      <w:proofErr w:type="spellEnd"/>
      <w:r>
        <w:t xml:space="preserve"> und Views verwendet werden.</w:t>
      </w:r>
    </w:p>
    <w:p w:rsidR="00CC7CEB" w:rsidRDefault="00835361" w:rsidP="00CC7CEB">
      <w:r>
        <w:rPr>
          <w:noProof/>
          <w:lang w:eastAsia="de-CH"/>
        </w:rPr>
        <w:drawing>
          <wp:inline distT="0" distB="0" distL="0" distR="0" wp14:anchorId="0838F3C1" wp14:editId="0BEBECD0">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 xml:space="preserve">Das </w:t>
      </w:r>
      <w:proofErr w:type="spellStart"/>
      <w:r>
        <w:t>Assembly</w:t>
      </w:r>
      <w:proofErr w:type="spellEnd"/>
      <w:r>
        <w:t xml:space="preserve"> </w:t>
      </w:r>
      <w:proofErr w:type="spellStart"/>
      <w:r>
        <w:t>ViewModels</w:t>
      </w:r>
      <w:proofErr w:type="spellEnd"/>
      <w:r>
        <w:t xml:space="preserve"> unterteilt sich in verschiedene </w:t>
      </w:r>
      <w:proofErr w:type="spellStart"/>
      <w:r>
        <w:t>Unterassemblies</w:t>
      </w:r>
      <w:proofErr w:type="spellEnd"/>
      <w:r>
        <w:t>, welche nachfolgend beschrieben werden</w:t>
      </w:r>
    </w:p>
    <w:p w:rsidR="003057EC" w:rsidRDefault="003057EC" w:rsidP="002B5F4B">
      <w:pPr>
        <w:pStyle w:val="berschrift7"/>
      </w:pPr>
      <w:proofErr w:type="spellStart"/>
      <w:r>
        <w:t>ViewModels.Main</w:t>
      </w:r>
      <w:proofErr w:type="spellEnd"/>
    </w:p>
    <w:p w:rsidR="00835361" w:rsidRDefault="00835361" w:rsidP="00CC7CEB">
      <w:r>
        <w:rPr>
          <w:noProof/>
          <w:lang w:eastAsia="de-CH"/>
        </w:rPr>
        <w:drawing>
          <wp:inline distT="0" distB="0" distL="0" distR="0" wp14:anchorId="74E895CA" wp14:editId="19C7695C">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lastRenderedPageBreak/>
        <w:t xml:space="preserve">Das </w:t>
      </w:r>
      <w:proofErr w:type="spellStart"/>
      <w:r w:rsidRPr="00D3216B">
        <w:rPr>
          <w:i/>
        </w:rPr>
        <w:t>MainWindowViewModel</w:t>
      </w:r>
      <w:proofErr w:type="spellEnd"/>
      <w:r>
        <w:t xml:space="preserve"> ist das </w:t>
      </w:r>
      <w:proofErr w:type="spellStart"/>
      <w:r w:rsidR="00D3216B">
        <w:t>ViewM</w:t>
      </w:r>
      <w:r w:rsidRPr="00D3216B">
        <w:t>odel</w:t>
      </w:r>
      <w:proofErr w:type="spellEnd"/>
      <w:r>
        <w:t xml:space="preserve"> für das </w:t>
      </w:r>
      <w:proofErr w:type="spellStart"/>
      <w:r>
        <w:t>MainWindow</w:t>
      </w:r>
      <w:proofErr w:type="spellEnd"/>
      <w:r>
        <w:t>, sprich dem Hauptfenster</w:t>
      </w:r>
      <w:r w:rsidR="00D444B4">
        <w:t>,</w:t>
      </w:r>
      <w:r>
        <w:t xml:space="preserve"> der Applikation. </w:t>
      </w:r>
      <w:r w:rsidR="0079560B">
        <w:t xml:space="preserve">Dieses gibt alle </w:t>
      </w:r>
      <w:proofErr w:type="spellStart"/>
      <w:r w:rsidR="0079560B">
        <w:t>ViewModels</w:t>
      </w:r>
      <w:proofErr w:type="spellEnd"/>
      <w:r w:rsidR="0079560B">
        <w:t xml:space="preserve"> an</w:t>
      </w:r>
      <w:r w:rsidR="00AC086E">
        <w:t xml:space="preserve"> die, im </w:t>
      </w:r>
      <w:proofErr w:type="spellStart"/>
      <w:r w:rsidR="00AC086E">
        <w:t>MainWindow</w:t>
      </w:r>
      <w:proofErr w:type="spellEnd"/>
      <w:r w:rsidR="00AC086E">
        <w:t xml:space="preserve"> eingebundenen, Views weiter.</w:t>
      </w:r>
    </w:p>
    <w:p w:rsidR="00BE5AEC" w:rsidRDefault="00BE5AEC" w:rsidP="002B5F4B">
      <w:pPr>
        <w:pStyle w:val="berschrift7"/>
      </w:pPr>
      <w:proofErr w:type="spellStart"/>
      <w:r>
        <w:t>ViewModels.HitButton</w:t>
      </w:r>
      <w:proofErr w:type="spellEnd"/>
    </w:p>
    <w:p w:rsidR="00835361" w:rsidRDefault="00835361" w:rsidP="00CC7CEB">
      <w:r>
        <w:rPr>
          <w:noProof/>
          <w:lang w:eastAsia="de-CH"/>
        </w:rPr>
        <w:drawing>
          <wp:inline distT="0" distB="0" distL="0" distR="0" wp14:anchorId="1221B562" wp14:editId="3238249A">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proofErr w:type="spellStart"/>
      <w:r>
        <w:t>ViewModels.DemoMode</w:t>
      </w:r>
      <w:proofErr w:type="spellEnd"/>
    </w:p>
    <w:p w:rsidR="00835361" w:rsidRDefault="00835361" w:rsidP="00CC7CEB">
      <w:r>
        <w:rPr>
          <w:noProof/>
          <w:lang w:eastAsia="de-CH"/>
        </w:rPr>
        <w:drawing>
          <wp:inline distT="0" distB="0" distL="0" distR="0" wp14:anchorId="2EE10409" wp14:editId="096489D1">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 xml:space="preserve">Das </w:t>
      </w:r>
      <w:proofErr w:type="spellStart"/>
      <w:r>
        <w:t>DemoModeViewModel</w:t>
      </w:r>
      <w:proofErr w:type="spellEnd"/>
      <w:r>
        <w:t xml:space="preserve"> handelt es sich um</w:t>
      </w:r>
    </w:p>
    <w:p w:rsidR="00084C87" w:rsidRDefault="00084C87" w:rsidP="002B5F4B">
      <w:pPr>
        <w:pStyle w:val="berschrift7"/>
      </w:pPr>
      <w:proofErr w:type="spellStart"/>
      <w:r>
        <w:t>ViewModels.Cursor</w:t>
      </w:r>
      <w:proofErr w:type="spellEnd"/>
    </w:p>
    <w:p w:rsidR="00835361" w:rsidRDefault="00835361" w:rsidP="00CC7CEB">
      <w:r>
        <w:rPr>
          <w:noProof/>
          <w:lang w:eastAsia="de-CH"/>
        </w:rPr>
        <w:drawing>
          <wp:inline distT="0" distB="0" distL="0" distR="0" wp14:anchorId="7107C168" wp14:editId="5193B29C">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proofErr w:type="spellStart"/>
      <w:r>
        <w:t>ViewModel.Menu</w:t>
      </w:r>
      <w:proofErr w:type="spellEnd"/>
    </w:p>
    <w:p w:rsidR="00835361" w:rsidRDefault="00835361" w:rsidP="00CC7CEB">
      <w:r>
        <w:rPr>
          <w:noProof/>
          <w:lang w:eastAsia="de-CH"/>
        </w:rPr>
        <w:lastRenderedPageBreak/>
        <w:drawing>
          <wp:inline distT="0" distB="0" distL="0" distR="0" wp14:anchorId="2A37E004" wp14:editId="3C99CF06">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Plug-In Applikation steht ein </w:t>
      </w:r>
      <w:proofErr w:type="spellStart"/>
      <w:r>
        <w:t>ViewModel</w:t>
      </w:r>
      <w:proofErr w:type="spellEnd"/>
      <w:r>
        <w:t xml:space="preserve"> zur Verfügung. Das </w:t>
      </w:r>
      <w:proofErr w:type="spellStart"/>
      <w:r w:rsidRPr="009866E1">
        <w:rPr>
          <w:i/>
        </w:rPr>
        <w:t>AppViewModel</w:t>
      </w:r>
      <w:proofErr w:type="spellEnd"/>
      <w:r>
        <w:t xml:space="preserve"> verwaltet die </w:t>
      </w:r>
      <w:proofErr w:type="spellStart"/>
      <w:r w:rsidRPr="009866E1">
        <w:rPr>
          <w:i/>
        </w:rPr>
        <w:t>IApp</w:t>
      </w:r>
      <w:r>
        <w:rPr>
          <w:i/>
        </w:rPr>
        <w:t>s</w:t>
      </w:r>
      <w:proofErr w:type="spellEnd"/>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proofErr w:type="spellStart"/>
      <w:r w:rsidRPr="009866E1">
        <w:rPr>
          <w:i/>
        </w:rPr>
        <w:t>MenuStyleModel</w:t>
      </w:r>
      <w:proofErr w:type="spellEnd"/>
      <w:r>
        <w:t xml:space="preserve"> kann ein Element des Menus, für die Auswahl der Applikationen, farblich angepasst werden. Das </w:t>
      </w:r>
      <w:proofErr w:type="spellStart"/>
      <w:r w:rsidRPr="00733660">
        <w:rPr>
          <w:i/>
        </w:rPr>
        <w:t>AppViewModel</w:t>
      </w:r>
      <w:proofErr w:type="spellEnd"/>
      <w:r>
        <w:t xml:space="preserve"> verfügt hierfür über zwei </w:t>
      </w:r>
      <w:proofErr w:type="spellStart"/>
      <w:r w:rsidRPr="00733660">
        <w:rPr>
          <w:i/>
        </w:rPr>
        <w:t>MenuStyleModels</w:t>
      </w:r>
      <w:proofErr w:type="spellEnd"/>
      <w:r>
        <w:t xml:space="preserve"> welche einmal den Style für ein im Menu ausgewähltes Element angeben und einmal das für ein nichtangewähltes Element.</w:t>
      </w:r>
    </w:p>
    <w:p w:rsidR="00ED0EC5" w:rsidRPr="00D16B19" w:rsidRDefault="00ED0EC5" w:rsidP="00ED0EC5">
      <w:r>
        <w:t xml:space="preserve">Dem </w:t>
      </w:r>
      <w:proofErr w:type="spellStart"/>
      <w:r w:rsidRPr="00733660">
        <w:rPr>
          <w:i/>
        </w:rPr>
        <w:t>MenuViewModel</w:t>
      </w:r>
      <w:proofErr w:type="spellEnd"/>
      <w:r>
        <w:t xml:space="preserve"> wird durch den </w:t>
      </w:r>
      <w:proofErr w:type="spellStart"/>
      <w:r w:rsidRPr="00733660">
        <w:rPr>
          <w:i/>
        </w:rPr>
        <w:t>AppController</w:t>
      </w:r>
      <w:proofErr w:type="spellEnd"/>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proofErr w:type="spellStart"/>
      <w:r>
        <w:t>ServiceModels.Apps</w:t>
      </w:r>
      <w:proofErr w:type="spellEnd"/>
      <w:r>
        <w:fldChar w:fldCharType="end"/>
      </w:r>
      <w:r>
        <w:t xml:space="preserve">) </w:t>
      </w:r>
      <w:proofErr w:type="spellStart"/>
      <w:r>
        <w:t>diePlug</w:t>
      </w:r>
      <w:proofErr w:type="spellEnd"/>
      <w:r>
        <w:t xml:space="preserve">-In Applikationen übergeben.  Durch das </w:t>
      </w:r>
      <w:proofErr w:type="spellStart"/>
      <w:r w:rsidRPr="00733660">
        <w:rPr>
          <w:i/>
        </w:rPr>
        <w:t>MenuViewModel</w:t>
      </w:r>
      <w:proofErr w:type="spellEnd"/>
      <w:r>
        <w:t xml:space="preserve"> wird für jede Applikation ein </w:t>
      </w:r>
      <w:proofErr w:type="spellStart"/>
      <w:r w:rsidRPr="00733660">
        <w:rPr>
          <w:i/>
        </w:rPr>
        <w:t>AppViewModel</w:t>
      </w:r>
      <w:proofErr w:type="spellEnd"/>
      <w:r>
        <w:t xml:space="preserve"> erstellt. Das </w:t>
      </w:r>
      <w:proofErr w:type="spellStart"/>
      <w:r w:rsidRPr="00733660">
        <w:rPr>
          <w:i/>
        </w:rPr>
        <w:t>MenuViewModel</w:t>
      </w:r>
      <w:proofErr w:type="spellEnd"/>
      <w:r>
        <w:t xml:space="preserve"> verwaltet  die Liste an </w:t>
      </w:r>
      <w:proofErr w:type="spellStart"/>
      <w:r w:rsidRPr="00733660">
        <w:rPr>
          <w:i/>
        </w:rPr>
        <w:t>AppViewModels</w:t>
      </w:r>
      <w:proofErr w:type="spellEnd"/>
      <w:r>
        <w:t xml:space="preserve">, stellt immer das aktuell angezeigte </w:t>
      </w:r>
      <w:proofErr w:type="spellStart"/>
      <w:r w:rsidRPr="00733660">
        <w:rPr>
          <w:i/>
        </w:rPr>
        <w:t>AppViewModel</w:t>
      </w:r>
      <w:proofErr w:type="spellEnd"/>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proofErr w:type="spellStart"/>
      <w:r w:rsidR="00BA68BB">
        <w:t>ViewModels.Helpers</w:t>
      </w:r>
      <w:proofErr w:type="spellEnd"/>
      <w:r w:rsidR="00BA68BB">
        <w:fldChar w:fldCharType="end"/>
      </w:r>
      <w:r w:rsidR="00BA68BB">
        <w:t>)</w:t>
      </w:r>
      <w:r>
        <w:t xml:space="preserve"> an um die Applikation zu wechseln.</w:t>
      </w:r>
    </w:p>
    <w:p w:rsidR="00084C87" w:rsidRDefault="00084C87" w:rsidP="002B5F4B">
      <w:pPr>
        <w:pStyle w:val="berschrift7"/>
      </w:pPr>
      <w:proofErr w:type="spellStart"/>
      <w:r>
        <w:t>ViewModels.Skeleton</w:t>
      </w:r>
      <w:proofErr w:type="spellEnd"/>
    </w:p>
    <w:p w:rsidR="00835361" w:rsidRDefault="00835361" w:rsidP="00CC7CEB">
      <w:r>
        <w:rPr>
          <w:noProof/>
          <w:lang w:eastAsia="de-CH"/>
        </w:rPr>
        <w:drawing>
          <wp:inline distT="0" distB="0" distL="0" distR="0" wp14:anchorId="73A7DD49" wp14:editId="09E13DFF">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proofErr w:type="spellStart"/>
      <w:r w:rsidRPr="007D78F4">
        <w:rPr>
          <w:i/>
        </w:rPr>
        <w:t>PlayerViewModel</w:t>
      </w:r>
      <w:proofErr w:type="spellEnd"/>
      <w:r>
        <w:t xml:space="preserve"> verfügt über das Skelett, um dieses in den Views anzeigen zu können, wird die Klasse </w:t>
      </w:r>
      <w:proofErr w:type="spellStart"/>
      <w:r w:rsidRPr="007D78F4">
        <w:rPr>
          <w:i/>
        </w:rPr>
        <w:t>SkeletonLine</w:t>
      </w:r>
      <w:proofErr w:type="spellEnd"/>
      <w:r>
        <w:t xml:space="preserve"> verwendet. Diese zeichnet für jeweils zwei Punkte des Skelettes, beispielsweise der rechte Ellbogen und die rechte Schulter, eine Linie.</w:t>
      </w:r>
    </w:p>
    <w:p w:rsidR="00084C87" w:rsidRDefault="00084C87" w:rsidP="002B5F4B">
      <w:pPr>
        <w:pStyle w:val="berschrift7"/>
      </w:pPr>
      <w:bookmarkStart w:id="46" w:name="_Ref326485199"/>
      <w:proofErr w:type="spellStart"/>
      <w:r>
        <w:t>ViewModels.Helpers</w:t>
      </w:r>
      <w:bookmarkEnd w:id="46"/>
      <w:proofErr w:type="spellEnd"/>
    </w:p>
    <w:p w:rsidR="00835361" w:rsidRDefault="00835361" w:rsidP="00CC7CEB">
      <w:r>
        <w:rPr>
          <w:noProof/>
          <w:lang w:eastAsia="de-CH"/>
        </w:rPr>
        <w:drawing>
          <wp:inline distT="0" distB="0" distL="0" distR="0" wp14:anchorId="21141882" wp14:editId="1AFD07E6">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 xml:space="preserve">Der Command ist die Implementation des </w:t>
      </w:r>
      <w:proofErr w:type="spellStart"/>
      <w:r>
        <w:t>ICommand</w:t>
      </w:r>
      <w:proofErr w:type="spellEnd"/>
      <w:r>
        <w:t xml:space="preserve"> (TODO).</w:t>
      </w:r>
    </w:p>
    <w:p w:rsidR="00CC7CEB" w:rsidRDefault="00CC7CEB" w:rsidP="002B5F4B">
      <w:pPr>
        <w:pStyle w:val="berschrift6"/>
      </w:pPr>
      <w:r>
        <w:t>Views</w:t>
      </w:r>
    </w:p>
    <w:p w:rsidR="00617A65" w:rsidRPr="00617A65" w:rsidRDefault="007636C3" w:rsidP="00617A65">
      <w:r>
        <w:t>Die Views stellen die Elemente a</w:t>
      </w:r>
      <w:r>
        <w:t xml:space="preserve">us den </w:t>
      </w:r>
      <w:proofErr w:type="spellStart"/>
      <w:r>
        <w:t>ViewModels</w:t>
      </w:r>
      <w:proofErr w:type="spellEnd"/>
      <w:r>
        <w:t xml:space="preserve"> grafisch dar.</w:t>
      </w:r>
    </w:p>
    <w:p w:rsidR="007C7B06" w:rsidRDefault="007C7B06" w:rsidP="007C7B06">
      <w:r>
        <w:rPr>
          <w:noProof/>
          <w:lang w:eastAsia="de-CH"/>
        </w:rPr>
        <w:lastRenderedPageBreak/>
        <w:drawing>
          <wp:inline distT="0" distB="0" distL="0" distR="0" wp14:anchorId="7824BFC5" wp14:editId="34DDD1C4">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 xml:space="preserve">Das </w:t>
      </w:r>
      <w:proofErr w:type="spellStart"/>
      <w:r>
        <w:t>Assembly</w:t>
      </w:r>
      <w:proofErr w:type="spellEnd"/>
      <w:r>
        <w:t xml:space="preserve"> Views besteht aus 4 weiteren </w:t>
      </w:r>
      <w:proofErr w:type="spellStart"/>
      <w:r>
        <w:t>Assemblies</w:t>
      </w:r>
      <w:proofErr w:type="spellEnd"/>
      <w:r>
        <w:t>.</w:t>
      </w:r>
    </w:p>
    <w:p w:rsidR="00C94918" w:rsidRDefault="00C94918" w:rsidP="002B5F4B">
      <w:pPr>
        <w:pStyle w:val="berschrift7"/>
      </w:pPr>
      <w:proofErr w:type="spellStart"/>
      <w:r>
        <w:t>Views.Xaml</w:t>
      </w:r>
      <w:proofErr w:type="spellEnd"/>
    </w:p>
    <w:p w:rsidR="007C7B06" w:rsidRDefault="007C7B06" w:rsidP="007C7B06">
      <w:r>
        <w:rPr>
          <w:noProof/>
          <w:lang w:eastAsia="de-CH"/>
        </w:rPr>
        <w:drawing>
          <wp:inline distT="0" distB="0" distL="0" distR="0" wp14:anchorId="3CC526F1" wp14:editId="7273C41D">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proofErr w:type="spellStart"/>
      <w:r>
        <w:t>Views.Helpers</w:t>
      </w:r>
      <w:proofErr w:type="spellEnd"/>
    </w:p>
    <w:p w:rsidR="007C7B06" w:rsidRDefault="007C7B06" w:rsidP="007C7B06">
      <w:r>
        <w:rPr>
          <w:noProof/>
          <w:lang w:eastAsia="de-CH"/>
        </w:rPr>
        <w:drawing>
          <wp:inline distT="0" distB="0" distL="0" distR="0" wp14:anchorId="5E378132" wp14:editId="12645454">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proofErr w:type="spellStart"/>
      <w:r>
        <w:t>Views.XamlGeneratedNamespace</w:t>
      </w:r>
      <w:proofErr w:type="spellEnd"/>
    </w:p>
    <w:p w:rsidR="007C7B06" w:rsidRPr="007C7B06" w:rsidRDefault="007C7B06" w:rsidP="007C7B06">
      <w:r>
        <w:rPr>
          <w:noProof/>
          <w:lang w:eastAsia="de-CH"/>
        </w:rPr>
        <w:drawing>
          <wp:inline distT="0" distB="0" distL="0" distR="0" wp14:anchorId="2E03C2FA" wp14:editId="615BCDF4">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19F90161" wp14:editId="00B6A3C2">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79B501D2" wp14:editId="3013C5E9">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lastRenderedPageBreak/>
        <w:t>Tests</w:t>
      </w:r>
    </w:p>
    <w:p w:rsidR="007C7B06" w:rsidRDefault="007C7B06" w:rsidP="007C7B06">
      <w:r>
        <w:rPr>
          <w:noProof/>
          <w:lang w:eastAsia="de-CH"/>
        </w:rPr>
        <w:drawing>
          <wp:inline distT="0" distB="0" distL="0" distR="0" wp14:anchorId="019C3AF7" wp14:editId="618EB580">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AD5C9F1" wp14:editId="36B0EAB5">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3C28F885" wp14:editId="0AD2ED32">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Poster Plug-In Applikation</w:t>
      </w:r>
    </w:p>
    <w:p w:rsidR="001D07E5" w:rsidRDefault="001D07E5" w:rsidP="001D07E5">
      <w:r>
        <w:t xml:space="preserve">Nachfolgend eine Übersicht über die verschiedenen </w:t>
      </w:r>
      <w:proofErr w:type="spellStart"/>
      <w:r>
        <w:t>Assemblies</w:t>
      </w:r>
      <w:proofErr w:type="spellEnd"/>
      <w:r>
        <w:t xml:space="preserve"> der </w:t>
      </w:r>
      <w:r>
        <w:t>Poster</w:t>
      </w:r>
      <w:r w:rsidR="00AE0012">
        <w:t xml:space="preserve"> Plug-In</w:t>
      </w:r>
      <w:r>
        <w:t xml:space="preserve"> Applikation</w:t>
      </w:r>
    </w:p>
    <w:p w:rsidR="004964D4" w:rsidRPr="001D07E5" w:rsidRDefault="004964D4" w:rsidP="001D07E5">
      <w:r>
        <w:rPr>
          <w:noProof/>
          <w:lang w:eastAsia="de-CH"/>
        </w:rPr>
        <w:drawing>
          <wp:inline distT="0" distB="0" distL="0" distR="0" wp14:anchorId="58E259B3" wp14:editId="7E980D41">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proofErr w:type="spellStart"/>
      <w:r>
        <w:lastRenderedPageBreak/>
        <w:t>ResourceLoader</w:t>
      </w:r>
      <w:proofErr w:type="spellEnd"/>
    </w:p>
    <w:p w:rsidR="00A3354F" w:rsidRDefault="00F160EC" w:rsidP="00F703D1">
      <w:r>
        <w:t>TODO</w:t>
      </w:r>
    </w:p>
    <w:p w:rsidR="00A3354F" w:rsidRPr="00F703D1" w:rsidRDefault="00A3354F" w:rsidP="00A3354F">
      <w:pPr>
        <w:pStyle w:val="berschrift6"/>
      </w:pPr>
      <w:bookmarkStart w:id="47" w:name="_Ref326488512"/>
      <w:r>
        <w:t>Interfaces</w:t>
      </w:r>
      <w:bookmarkEnd w:id="47"/>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8" w:name="_Ref326488535"/>
      <w:r>
        <w:t>Data</w:t>
      </w:r>
      <w:bookmarkEnd w:id="48"/>
    </w:p>
    <w:p w:rsidR="009B5A76" w:rsidRDefault="0097795F" w:rsidP="009B5A76">
      <w:r>
        <w:rPr>
          <w:noProof/>
          <w:lang w:eastAsia="de-CH"/>
        </w:rPr>
        <w:drawing>
          <wp:inline distT="0" distB="0" distL="0" distR="0" wp14:anchorId="7CEC2628" wp14:editId="0A80DA60">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fldChar w:fldCharType="begin"/>
      </w:r>
      <w:r>
        <w:instrText xml:space="preserve"> SEQ Abbildung \* ARABIC </w:instrText>
      </w:r>
      <w:r>
        <w:fldChar w:fldCharType="separate"/>
      </w:r>
      <w:r w:rsidR="00296585">
        <w:rPr>
          <w:noProof/>
        </w:rPr>
        <w:t>11</w:t>
      </w:r>
      <w:r>
        <w:fldChar w:fldCharType="end"/>
      </w:r>
      <w:r>
        <w:t xml:space="preserve"> - Poster Plug-In Applikation, </w:t>
      </w:r>
      <w:proofErr w:type="spellStart"/>
      <w:r>
        <w:t>Assembly</w:t>
      </w:r>
      <w:proofErr w:type="spellEnd"/>
      <w:r>
        <w:t xml:space="preserve"> Data</w:t>
      </w:r>
    </w:p>
    <w:p w:rsidR="002E661E" w:rsidRPr="002E661E" w:rsidRDefault="002B1EC8" w:rsidP="002E661E">
      <w:r>
        <w:t xml:space="preserve">Das </w:t>
      </w:r>
      <w:proofErr w:type="spellStart"/>
      <w:r>
        <w:t>Assembly</w:t>
      </w:r>
      <w:proofErr w:type="spellEnd"/>
      <w:r>
        <w:t xml:space="preserve"> Data </w:t>
      </w:r>
      <w:proofErr w:type="spellStart"/>
      <w:r w:rsidR="007D6BC4">
        <w:t>bestitzt</w:t>
      </w:r>
      <w:proofErr w:type="spellEnd"/>
      <w:r>
        <w:t xml:space="preserve"> d</w:t>
      </w:r>
      <w:r w:rsidR="002E661E">
        <w:t xml:space="preserve">ie Klasse </w:t>
      </w:r>
      <w:proofErr w:type="spellStart"/>
      <w:r w:rsidR="002E661E" w:rsidRPr="00AD4D1A">
        <w:rPr>
          <w:i/>
        </w:rPr>
        <w:t>PosterReader</w:t>
      </w:r>
      <w:proofErr w:type="spellEnd"/>
      <w:r>
        <w:t>, welche</w:t>
      </w:r>
      <w:r w:rsidR="002E661E">
        <w:t xml:space="preserve"> über die Pfadnamen der Poster</w:t>
      </w:r>
      <w:r>
        <w:t xml:space="preserve"> </w:t>
      </w:r>
      <w:r>
        <w:t>verfügt</w:t>
      </w:r>
      <w:r w:rsidR="002E661E">
        <w:t xml:space="preserve">. Durch den </w:t>
      </w:r>
      <w:proofErr w:type="spellStart"/>
      <w:r w:rsidR="002E661E" w:rsidRPr="002548E6">
        <w:rPr>
          <w:i/>
        </w:rPr>
        <w:t>IVideoWallServiceProvider</w:t>
      </w:r>
      <w:proofErr w:type="spellEnd"/>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proofErr w:type="spellStart"/>
      <w:r w:rsidR="002E661E" w:rsidRPr="002548E6">
        <w:rPr>
          <w:i/>
        </w:rPr>
        <w:t>PosterReader</w:t>
      </w:r>
      <w:proofErr w:type="spellEnd"/>
      <w:r w:rsidR="002E661E">
        <w:t xml:space="preserve"> auf den </w:t>
      </w:r>
      <w:proofErr w:type="spellStart"/>
      <w:r w:rsidR="002E661E" w:rsidRPr="004C3A0E">
        <w:rPr>
          <w:i/>
        </w:rPr>
        <w:t>IFileService</w:t>
      </w:r>
      <w:proofErr w:type="spellEnd"/>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9" w:name="_Ref326488832"/>
      <w:proofErr w:type="spellStart"/>
      <w:r>
        <w:t>ServiceModels</w:t>
      </w:r>
      <w:bookmarkEnd w:id="49"/>
      <w:proofErr w:type="spellEnd"/>
    </w:p>
    <w:p w:rsidR="009B5A76" w:rsidRDefault="007B20D1" w:rsidP="009B5A76">
      <w:r>
        <w:rPr>
          <w:noProof/>
          <w:lang w:eastAsia="de-CH"/>
        </w:rPr>
        <w:drawing>
          <wp:inline distT="0" distB="0" distL="0" distR="0" wp14:anchorId="3BE12563" wp14:editId="47642BBF">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fldChar w:fldCharType="begin"/>
      </w:r>
      <w:r>
        <w:instrText xml:space="preserve"> SEQ Abbildung \* ARABIC </w:instrText>
      </w:r>
      <w:r>
        <w:fldChar w:fldCharType="separate"/>
      </w:r>
      <w:r w:rsidR="00296585">
        <w:rPr>
          <w:noProof/>
        </w:rPr>
        <w:t>12</w:t>
      </w:r>
      <w:r>
        <w:fldChar w:fldCharType="end"/>
      </w:r>
      <w:r>
        <w:t xml:space="preserve"> - </w:t>
      </w:r>
      <w:r w:rsidRPr="002D71FB">
        <w:t xml:space="preserve">Poster Plug-In Applikation, </w:t>
      </w:r>
      <w:proofErr w:type="spellStart"/>
      <w:r w:rsidRPr="002D71FB">
        <w:t>Assembly</w:t>
      </w:r>
      <w:proofErr w:type="spellEnd"/>
      <w:r w:rsidRPr="002D71FB">
        <w:t xml:space="preserve"> </w:t>
      </w:r>
      <w:proofErr w:type="spellStart"/>
      <w:r>
        <w:t>ServiceModels</w:t>
      </w:r>
      <w:proofErr w:type="spellEnd"/>
    </w:p>
    <w:p w:rsidR="002B1EC8" w:rsidRPr="002B1EC8" w:rsidRDefault="006048C6" w:rsidP="002B1EC8">
      <w:r>
        <w:t xml:space="preserve">Die Klasse </w:t>
      </w:r>
      <w:proofErr w:type="spellStart"/>
      <w:r w:rsidRPr="00B055E7">
        <w:rPr>
          <w:i/>
        </w:rPr>
        <w:t>PosterService</w:t>
      </w:r>
      <w:proofErr w:type="spellEnd"/>
      <w:r>
        <w:t xml:space="preserve"> erhält durch den </w:t>
      </w:r>
      <w:proofErr w:type="spellStart"/>
      <w:r w:rsidRPr="00B055E7">
        <w:rPr>
          <w:i/>
        </w:rPr>
        <w:t>PosterReader</w:t>
      </w:r>
      <w:proofErr w:type="spellEnd"/>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xml:space="preserve">) die Pfade der Poster und </w:t>
      </w:r>
      <w:proofErr w:type="gramStart"/>
      <w:r>
        <w:t>erstellt</w:t>
      </w:r>
      <w:proofErr w:type="gramEnd"/>
      <w:r>
        <w:t xml:space="preserve">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50" w:name="_Ref326489207"/>
      <w:proofErr w:type="spellStart"/>
      <w:r>
        <w:t>ViewModels</w:t>
      </w:r>
      <w:bookmarkEnd w:id="50"/>
      <w:proofErr w:type="spellEnd"/>
    </w:p>
    <w:p w:rsidR="007B20D1" w:rsidRDefault="007B20D1" w:rsidP="007B20D1">
      <w:r>
        <w:rPr>
          <w:noProof/>
          <w:lang w:eastAsia="de-CH"/>
        </w:rPr>
        <w:lastRenderedPageBreak/>
        <w:drawing>
          <wp:inline distT="0" distB="0" distL="0" distR="0" wp14:anchorId="14C5AE13" wp14:editId="7EB3BBDB">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fldChar w:fldCharType="begin"/>
      </w:r>
      <w:r>
        <w:instrText xml:space="preserve"> SEQ Abbildung \* ARABIC </w:instrText>
      </w:r>
      <w:r>
        <w:fldChar w:fldCharType="separate"/>
      </w:r>
      <w:r w:rsidR="00296585">
        <w:rPr>
          <w:noProof/>
        </w:rPr>
        <w:t>13</w:t>
      </w:r>
      <w:r>
        <w:fldChar w:fldCharType="end"/>
      </w:r>
      <w:r>
        <w:t xml:space="preserve"> - </w:t>
      </w:r>
      <w:r w:rsidRPr="008A0F58">
        <w:t xml:space="preserve">Poster Plug-In Applikation, </w:t>
      </w:r>
      <w:proofErr w:type="spellStart"/>
      <w:r w:rsidRPr="008A0F58">
        <w:t>Assembly</w:t>
      </w:r>
      <w:proofErr w:type="spellEnd"/>
      <w:r w:rsidRPr="008A0F58">
        <w:t xml:space="preserve"> </w:t>
      </w:r>
      <w:proofErr w:type="spellStart"/>
      <w:r>
        <w:t>ViewModels</w:t>
      </w:r>
      <w:proofErr w:type="spellEnd"/>
    </w:p>
    <w:p w:rsidR="00BC6CE4" w:rsidRPr="00BC6CE4" w:rsidRDefault="00BC6CE4" w:rsidP="00BC6CE4">
      <w:r>
        <w:t xml:space="preserve">Durch den </w:t>
      </w:r>
      <w:proofErr w:type="spellStart"/>
      <w:r w:rsidRPr="000F3A4D">
        <w:rPr>
          <w:i/>
        </w:rPr>
        <w:t>PosterService</w:t>
      </w:r>
      <w:proofErr w:type="spellEnd"/>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proofErr w:type="spellStart"/>
      <w:r>
        <w:t>ServiceModels</w:t>
      </w:r>
      <w:proofErr w:type="spellEnd"/>
      <w:r>
        <w:fldChar w:fldCharType="end"/>
      </w:r>
      <w:r>
        <w:t xml:space="preserve">)  werden dem </w:t>
      </w:r>
      <w:proofErr w:type="spellStart"/>
      <w:r w:rsidRPr="000F3A4D">
        <w:rPr>
          <w:i/>
        </w:rPr>
        <w:t>PosterViewModel</w:t>
      </w:r>
      <w:proofErr w:type="spellEnd"/>
      <w:r>
        <w:t xml:space="preserve"> die Poster zur Verfügung gestellt.</w:t>
      </w:r>
      <w:r w:rsidR="00534172">
        <w:t xml:space="preserve"> Diese werden vom </w:t>
      </w:r>
      <w:proofErr w:type="spellStart"/>
      <w:r w:rsidR="00534172" w:rsidRPr="000F3A4D">
        <w:rPr>
          <w:i/>
        </w:rPr>
        <w:t>PosterViewModel</w:t>
      </w:r>
      <w:proofErr w:type="spellEnd"/>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proofErr w:type="spellStart"/>
      <w:r w:rsidR="008A08FF" w:rsidRPr="000F3A4D">
        <w:rPr>
          <w:i/>
        </w:rPr>
        <w:t>PosterViewModel</w:t>
      </w:r>
      <w:proofErr w:type="spellEnd"/>
      <w:r w:rsidR="008A08FF">
        <w:t xml:space="preserve"> Klasse definiert darüber hinaus verschiedene </w:t>
      </w:r>
      <w:proofErr w:type="spellStart"/>
      <w:r w:rsidR="008A08FF" w:rsidRPr="000F3A4D">
        <w:rPr>
          <w:i/>
        </w:rPr>
        <w:t>Commands</w:t>
      </w:r>
      <w:proofErr w:type="spellEnd"/>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proofErr w:type="spellStart"/>
      <w:r w:rsidR="00D83C88">
        <w:t>ViewModels.Helpers</w:t>
      </w:r>
      <w:proofErr w:type="spellEnd"/>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503AC029" wp14:editId="78EACB9E">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fldChar w:fldCharType="begin"/>
      </w:r>
      <w:r>
        <w:instrText xml:space="preserve"> SEQ Abbildung \* ARABIC </w:instrText>
      </w:r>
      <w:r>
        <w:fldChar w:fldCharType="separate"/>
      </w:r>
      <w:r w:rsidR="00296585">
        <w:rPr>
          <w:noProof/>
        </w:rPr>
        <w:t>14</w:t>
      </w:r>
      <w:r>
        <w:fldChar w:fldCharType="end"/>
      </w:r>
      <w:r>
        <w:t xml:space="preserve"> - </w:t>
      </w:r>
      <w:r w:rsidRPr="00CB6BF6">
        <w:t xml:space="preserve">Poster Plug-In Applikation, </w:t>
      </w:r>
      <w:proofErr w:type="spellStart"/>
      <w:r w:rsidRPr="00CB6BF6">
        <w:t>Assembly</w:t>
      </w:r>
      <w:proofErr w:type="spellEnd"/>
      <w:r w:rsidRPr="00CB6BF6">
        <w:t xml:space="preserve"> </w:t>
      </w:r>
      <w:r>
        <w:t>Views</w:t>
      </w:r>
    </w:p>
    <w:p w:rsidR="00B67997" w:rsidRPr="00B67997" w:rsidRDefault="00B67997" w:rsidP="00B67997">
      <w:r>
        <w:t xml:space="preserve">Die </w:t>
      </w:r>
      <w:proofErr w:type="spellStart"/>
      <w:r w:rsidRPr="000F3A4D">
        <w:rPr>
          <w:i/>
        </w:rPr>
        <w:t>PosterView</w:t>
      </w:r>
      <w:proofErr w:type="spellEnd"/>
      <w:r>
        <w:t xml:space="preserve"> bindet das aktuell anzuzeigende </w:t>
      </w:r>
      <w:r w:rsidRPr="00436C36">
        <w:t>Poster</w:t>
      </w:r>
      <w:r>
        <w:t xml:space="preserve"> und die verschiedenen </w:t>
      </w:r>
      <w:proofErr w:type="spellStart"/>
      <w:r w:rsidRPr="000F3A4D">
        <w:rPr>
          <w:i/>
        </w:rPr>
        <w:t>Commands</w:t>
      </w:r>
      <w:proofErr w:type="spellEnd"/>
      <w:r>
        <w:t xml:space="preserve"> der </w:t>
      </w:r>
      <w:proofErr w:type="spellStart"/>
      <w:r w:rsidRPr="000F3A4D">
        <w:rPr>
          <w:i/>
        </w:rPr>
        <w:t>PosterViewModel</w:t>
      </w:r>
      <w:proofErr w:type="spellEnd"/>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proofErr w:type="spellStart"/>
      <w:r w:rsidR="00297876">
        <w:t>ViewModels</w:t>
      </w:r>
      <w:proofErr w:type="spellEnd"/>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drawing>
          <wp:inline distT="0" distB="0" distL="0" distR="0" wp14:anchorId="1086C2A4" wp14:editId="67278BC7">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fldChar w:fldCharType="begin"/>
      </w:r>
      <w:r>
        <w:instrText xml:space="preserve"> SEQ Abbildung \* ARABIC </w:instrText>
      </w:r>
      <w:r>
        <w:fldChar w:fldCharType="separate"/>
      </w:r>
      <w:r w:rsidR="00296585">
        <w:rPr>
          <w:noProof/>
        </w:rPr>
        <w:t>15</w:t>
      </w:r>
      <w:r>
        <w:fldChar w:fldCharType="end"/>
      </w:r>
      <w:r>
        <w:t xml:space="preserve"> - </w:t>
      </w:r>
      <w:r w:rsidRPr="00514876">
        <w:t xml:space="preserve">Poster Plug-In Applikation, </w:t>
      </w:r>
      <w:proofErr w:type="spellStart"/>
      <w:r w:rsidRPr="00514876">
        <w:t>Assembly</w:t>
      </w:r>
      <w:proofErr w:type="spellEnd"/>
      <w:r w:rsidRPr="00514876">
        <w:t xml:space="preserve"> </w:t>
      </w:r>
      <w:r>
        <w:rPr>
          <w:noProof/>
        </w:rPr>
        <w:t xml:space="preserve"> Main</w:t>
      </w:r>
    </w:p>
    <w:p w:rsidR="00962F62" w:rsidRPr="00962F62" w:rsidRDefault="00962F62" w:rsidP="00962F62">
      <w:r>
        <w:t xml:space="preserve">Die Klasse </w:t>
      </w:r>
      <w:proofErr w:type="spellStart"/>
      <w:r w:rsidRPr="000F3A4D">
        <w:rPr>
          <w:i/>
        </w:rPr>
        <w:t>PosterApp</w:t>
      </w:r>
      <w:proofErr w:type="spellEnd"/>
      <w:r>
        <w:t xml:space="preserve"> implementiert das </w:t>
      </w:r>
      <w:proofErr w:type="spellStart"/>
      <w:r w:rsidRPr="000F3A4D">
        <w:rPr>
          <w:i/>
        </w:rPr>
        <w:t>IApp</w:t>
      </w:r>
      <w:proofErr w:type="spellEnd"/>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lastRenderedPageBreak/>
        <w:drawing>
          <wp:inline distT="0" distB="0" distL="0" distR="0" wp14:anchorId="707069A0" wp14:editId="67067BC8">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fldChar w:fldCharType="begin"/>
      </w:r>
      <w:r>
        <w:instrText xml:space="preserve"> SEQ Abbildung \* ARABIC </w:instrText>
      </w:r>
      <w:r>
        <w:fldChar w:fldCharType="separate"/>
      </w:r>
      <w:r w:rsidR="00296585">
        <w:rPr>
          <w:noProof/>
        </w:rPr>
        <w:t>16</w:t>
      </w:r>
      <w:r>
        <w:fldChar w:fldCharType="end"/>
      </w:r>
      <w:r>
        <w:t xml:space="preserve"> - </w:t>
      </w:r>
      <w:r w:rsidRPr="003E09D5">
        <w:t xml:space="preserve">Poster Plug-In Applikation, </w:t>
      </w:r>
      <w:proofErr w:type="spellStart"/>
      <w:r w:rsidRPr="003E09D5">
        <w:t>Assembly</w:t>
      </w:r>
      <w:proofErr w:type="spellEnd"/>
      <w:r w:rsidRPr="003E09D5">
        <w:t xml:space="preserve">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Plug-In geladen wurde, steht das </w:t>
      </w:r>
      <w:proofErr w:type="spellStart"/>
      <w:r>
        <w:t>Assembly</w:t>
      </w:r>
      <w:proofErr w:type="spellEnd"/>
      <w:r>
        <w:t xml:space="preserve"> Startup zur Verfügung.</w:t>
      </w:r>
      <w:r w:rsidR="004963A4">
        <w:t xml:space="preserve"> </w:t>
      </w:r>
      <w:proofErr w:type="spellStart"/>
      <w:r w:rsidR="004963A4" w:rsidRPr="000F3A4D">
        <w:rPr>
          <w:i/>
        </w:rPr>
        <w:t>L</w:t>
      </w:r>
      <w:r w:rsidR="002B483B" w:rsidRPr="000F3A4D">
        <w:rPr>
          <w:i/>
        </w:rPr>
        <w:t>ocalAppInfo</w:t>
      </w:r>
      <w:proofErr w:type="spellEnd"/>
      <w:r w:rsidR="002B483B">
        <w:t xml:space="preserve"> implementiert das </w:t>
      </w:r>
      <w:proofErr w:type="spellStart"/>
      <w:r w:rsidR="002B483B" w:rsidRPr="000F3A4D">
        <w:rPr>
          <w:i/>
        </w:rPr>
        <w:t>IVi</w:t>
      </w:r>
      <w:r w:rsidR="004963A4" w:rsidRPr="000F3A4D">
        <w:rPr>
          <w:i/>
        </w:rPr>
        <w:t>deoWallServiceProvider</w:t>
      </w:r>
      <w:proofErr w:type="spellEnd"/>
      <w:r w:rsidR="004963A4">
        <w:t xml:space="preserve"> Interface </w:t>
      </w:r>
      <w:r w:rsidR="004963A4">
        <w:t xml:space="preserve">(siehe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proofErr w:type="spellStart"/>
      <w:r w:rsidR="009B7DAF" w:rsidRPr="00463A1B">
        <w:rPr>
          <w:i/>
        </w:rPr>
        <w:t>LocalFileService</w:t>
      </w:r>
      <w:proofErr w:type="spellEnd"/>
      <w:r w:rsidR="009B7DAF">
        <w:t xml:space="preserve"> zur Verfügung.</w:t>
      </w:r>
      <w:r w:rsidR="00463A1B">
        <w:t xml:space="preserve"> Dieser wiederum implementiert das </w:t>
      </w:r>
      <w:proofErr w:type="spellStart"/>
      <w:r w:rsidR="00463A1B" w:rsidRPr="00463A1B">
        <w:rPr>
          <w:i/>
        </w:rPr>
        <w:t>IFileService</w:t>
      </w:r>
      <w:proofErr w:type="spellEnd"/>
      <w:r w:rsidR="00463A1B">
        <w:t xml:space="preserve"> Interface </w:t>
      </w:r>
      <w:r w:rsidR="00463A1B">
        <w:t xml:space="preserve">(siehe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r w:rsidR="00463A1B">
        <w:t>.</w:t>
      </w:r>
    </w:p>
    <w:p w:rsidR="00250C07" w:rsidRDefault="00E86B71" w:rsidP="00E86B71">
      <w:pPr>
        <w:pStyle w:val="berschrift5"/>
      </w:pPr>
      <w:r>
        <w:t>Mittagsmenu Plug-In Applikation</w:t>
      </w:r>
    </w:p>
    <w:p w:rsidR="004E5A8A" w:rsidRDefault="004E5A8A" w:rsidP="004E5A8A">
      <w:r>
        <w:t xml:space="preserve">Nachfolgend eine Übersicht über die verschiedenen </w:t>
      </w:r>
      <w:proofErr w:type="spellStart"/>
      <w:r>
        <w:t>Assemblies</w:t>
      </w:r>
      <w:proofErr w:type="spellEnd"/>
      <w:r>
        <w:t xml:space="preserve"> der </w:t>
      </w:r>
      <w:r>
        <w:t>Mittagsmenu</w:t>
      </w:r>
      <w:r>
        <w:t xml:space="preserve"> Plug-In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51" w:name="_Ref326496872"/>
      <w:r w:rsidRPr="00F50A96">
        <w:rPr>
          <w:lang w:val="en-GB"/>
        </w:rPr>
        <w:t>Data</w:t>
      </w:r>
      <w:bookmarkEnd w:id="51"/>
    </w:p>
    <w:p w:rsidR="00F50A96" w:rsidRDefault="002C0FBC" w:rsidP="00F50A96">
      <w:pPr>
        <w:rPr>
          <w:lang w:val="en-GB"/>
        </w:rPr>
      </w:pPr>
      <w:r>
        <w:rPr>
          <w:noProof/>
          <w:lang w:eastAsia="de-CH"/>
        </w:rPr>
        <w:drawing>
          <wp:inline distT="0" distB="0" distL="0" distR="0" wp14:anchorId="154FED2F" wp14:editId="364ACE43">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17</w:t>
      </w:r>
      <w:r>
        <w:fldChar w:fldCharType="end"/>
      </w:r>
      <w:r>
        <w:t xml:space="preserve"> - Mittagsmenu Plug-In Applikation, </w:t>
      </w:r>
      <w:proofErr w:type="spellStart"/>
      <w:r>
        <w:t>Assembly</w:t>
      </w:r>
      <w:proofErr w:type="spellEnd"/>
      <w:r>
        <w:t xml:space="preserve"> Data</w:t>
      </w:r>
    </w:p>
    <w:p w:rsidR="00A62A57" w:rsidRPr="00F47AE4" w:rsidRDefault="00A62A57" w:rsidP="00A62A57">
      <w:r w:rsidRPr="00F47AE4">
        <w:t xml:space="preserve">Der </w:t>
      </w:r>
      <w:proofErr w:type="spellStart"/>
      <w:r w:rsidRPr="00F47AE4">
        <w:t>LunchMenuReader</w:t>
      </w:r>
      <w:proofErr w:type="spellEnd"/>
      <w:r w:rsidRPr="00F47AE4">
        <w:t xml:space="preserve">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52" w:name="_Ref326496936"/>
      <w:proofErr w:type="spellStart"/>
      <w:r w:rsidRPr="00F50A96">
        <w:rPr>
          <w:lang w:val="en-GB"/>
        </w:rPr>
        <w:t>ServiceModels</w:t>
      </w:r>
      <w:bookmarkEnd w:id="52"/>
      <w:proofErr w:type="spellEnd"/>
    </w:p>
    <w:p w:rsidR="00F50A96" w:rsidRDefault="001B5AD9" w:rsidP="00F50A96">
      <w:pPr>
        <w:rPr>
          <w:lang w:val="en-GB"/>
        </w:rPr>
      </w:pPr>
      <w:r>
        <w:rPr>
          <w:noProof/>
          <w:lang w:eastAsia="de-CH"/>
        </w:rPr>
        <w:lastRenderedPageBreak/>
        <w:drawing>
          <wp:inline distT="0" distB="0" distL="0" distR="0" wp14:anchorId="13C98C4E" wp14:editId="3618450F">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9D4120">
        <w:t xml:space="preserve"> - Mittagsmenu Plug-In Applikation, </w:t>
      </w:r>
      <w:proofErr w:type="spellStart"/>
      <w:r w:rsidRPr="009D4120">
        <w:t>Assembly</w:t>
      </w:r>
      <w:proofErr w:type="spellEnd"/>
      <w:r w:rsidRPr="009D4120">
        <w:t xml:space="preserve"> </w:t>
      </w:r>
      <w:proofErr w:type="spellStart"/>
      <w:r>
        <w:t>ServiceModels</w:t>
      </w:r>
      <w:proofErr w:type="spellEnd"/>
    </w:p>
    <w:p w:rsidR="00E44296" w:rsidRPr="00E44296" w:rsidRDefault="00E44296" w:rsidP="00E44296">
      <w:r w:rsidRPr="00E44296">
        <w:t xml:space="preserve">Der </w:t>
      </w:r>
      <w:proofErr w:type="spellStart"/>
      <w:r w:rsidRPr="00B3158A">
        <w:rPr>
          <w:i/>
        </w:rPr>
        <w:t>LunchMenuService</w:t>
      </w:r>
      <w:proofErr w:type="spellEnd"/>
      <w:r w:rsidRPr="00E44296">
        <w:t xml:space="preserve"> enthält vom</w:t>
      </w:r>
      <w:r>
        <w:t xml:space="preserve"> </w:t>
      </w:r>
      <w:proofErr w:type="spellStart"/>
      <w:r w:rsidRPr="00B3158A">
        <w:rPr>
          <w:i/>
        </w:rPr>
        <w:t>LunchMenuReader</w:t>
      </w:r>
      <w:proofErr w:type="spellEnd"/>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proofErr w:type="spellStart"/>
      <w:r w:rsidR="002109E7" w:rsidRPr="00B3158A">
        <w:rPr>
          <w:i/>
        </w:rPr>
        <w:t>LunchMenu</w:t>
      </w:r>
      <w:proofErr w:type="spellEnd"/>
      <w:r w:rsidR="002109E7">
        <w:t xml:space="preserve"> weitergegeben. </w:t>
      </w:r>
      <w:r w:rsidR="00575CBC">
        <w:t xml:space="preserve">Die </w:t>
      </w:r>
      <w:proofErr w:type="spellStart"/>
      <w:r w:rsidR="00575CBC" w:rsidRPr="00B3158A">
        <w:rPr>
          <w:i/>
        </w:rPr>
        <w:t>LunchMenu</w:t>
      </w:r>
      <w:proofErr w:type="spellEnd"/>
      <w:r w:rsidR="00575CBC">
        <w:t xml:space="preserve"> Klasse liest mithilfe des</w:t>
      </w:r>
      <w:r w:rsidR="00D4745F">
        <w:t xml:space="preserve"> </w:t>
      </w:r>
      <w:proofErr w:type="spellStart"/>
      <w:r w:rsidR="00D4745F" w:rsidRPr="006B2D10">
        <w:rPr>
          <w:i/>
        </w:rPr>
        <w:t>LunchMenuParser</w:t>
      </w:r>
      <w:proofErr w:type="spellEnd"/>
      <w:r w:rsidR="00D4745F">
        <w:t xml:space="preserve"> das aktuelle Datum und die </w:t>
      </w:r>
      <w:r w:rsidR="00575CBC">
        <w:t xml:space="preserve">verschiedenen </w:t>
      </w:r>
      <w:proofErr w:type="spellStart"/>
      <w:r w:rsidR="00575CBC" w:rsidRPr="00B3158A">
        <w:rPr>
          <w:i/>
        </w:rPr>
        <w:t>Dishes</w:t>
      </w:r>
      <w:proofErr w:type="spellEnd"/>
      <w:r w:rsidR="00575CBC">
        <w:t>, sprich die verschiedenen Gerichte, welche an diesem Tag angeboten werden, aus.</w:t>
      </w:r>
      <w:r w:rsidR="00951EA2">
        <w:t xml:space="preserve"> </w:t>
      </w:r>
      <w:r w:rsidR="006B2D10">
        <w:t>Das A</w:t>
      </w:r>
      <w:r w:rsidR="00951EA2">
        <w:t xml:space="preserve">uslesen der </w:t>
      </w:r>
      <w:proofErr w:type="spellStart"/>
      <w:r w:rsidR="00951EA2" w:rsidRPr="006B2D10">
        <w:rPr>
          <w:i/>
        </w:rPr>
        <w:t>Dishes</w:t>
      </w:r>
      <w:proofErr w:type="spellEnd"/>
      <w:r w:rsidR="00951EA2">
        <w:t xml:space="preserve"> geschieht im </w:t>
      </w:r>
      <w:proofErr w:type="spellStart"/>
      <w:r w:rsidR="00951EA2" w:rsidRPr="0041160A">
        <w:rPr>
          <w:i/>
        </w:rPr>
        <w:t>LunchMenuParser</w:t>
      </w:r>
      <w:proofErr w:type="spellEnd"/>
      <w:r w:rsidR="00951EA2">
        <w:t xml:space="preserve"> mit dem </w:t>
      </w:r>
      <w:proofErr w:type="spellStart"/>
      <w:r w:rsidR="00951EA2" w:rsidRPr="0041160A">
        <w:rPr>
          <w:i/>
        </w:rPr>
        <w:t>DishParser</w:t>
      </w:r>
      <w:proofErr w:type="spellEnd"/>
      <w:r w:rsidR="00951EA2">
        <w:t>.</w:t>
      </w:r>
      <w:r w:rsidR="00C97C28">
        <w:t xml:space="preserve"> </w:t>
      </w:r>
      <w:r w:rsidR="00626E10">
        <w:t>E</w:t>
      </w:r>
      <w:r w:rsidR="009204A5">
        <w:t>i</w:t>
      </w:r>
      <w:r w:rsidR="00626E10">
        <w:t xml:space="preserve">n </w:t>
      </w:r>
      <w:proofErr w:type="spellStart"/>
      <w:r w:rsidR="00626E10" w:rsidRPr="009204A5">
        <w:rPr>
          <w:i/>
        </w:rPr>
        <w:t>Dish</w:t>
      </w:r>
      <w:proofErr w:type="spellEnd"/>
      <w:r w:rsidR="00626E10">
        <w:t xml:space="preserve"> verfügt über einen Namen, einen Typ und einen Preis.</w:t>
      </w:r>
    </w:p>
    <w:p w:rsidR="00F50A96" w:rsidRDefault="00F50A96" w:rsidP="00F50A96">
      <w:pPr>
        <w:pStyle w:val="berschrift6"/>
        <w:rPr>
          <w:lang w:val="en-GB"/>
        </w:rPr>
      </w:pPr>
      <w:bookmarkStart w:id="53" w:name="_Ref326498751"/>
      <w:proofErr w:type="spellStart"/>
      <w:r w:rsidRPr="00F50A96">
        <w:rPr>
          <w:lang w:val="en-GB"/>
        </w:rPr>
        <w:t>ViewModels</w:t>
      </w:r>
      <w:bookmarkEnd w:id="53"/>
      <w:proofErr w:type="spellEnd"/>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1DC39F16" wp14:editId="74BACE4E">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19</w:t>
      </w:r>
      <w:r>
        <w:fldChar w:fldCharType="end"/>
      </w:r>
      <w:r w:rsidRPr="00E35D0B">
        <w:t xml:space="preserve"> - Mittagsmenu Plug-In Applikation, </w:t>
      </w:r>
      <w:proofErr w:type="spellStart"/>
      <w:r w:rsidRPr="00E35D0B">
        <w:t>Assembly</w:t>
      </w:r>
      <w:proofErr w:type="spellEnd"/>
      <w:r w:rsidRPr="00E35D0B">
        <w:t xml:space="preserve"> </w:t>
      </w:r>
      <w:proofErr w:type="spellStart"/>
      <w:r>
        <w:t>ViewModels</w:t>
      </w:r>
      <w:proofErr w:type="spellEnd"/>
    </w:p>
    <w:p w:rsidR="00F76437" w:rsidRPr="00F76437" w:rsidRDefault="00F76437" w:rsidP="00F76437">
      <w:r>
        <w:t xml:space="preserve">Die Klasse </w:t>
      </w:r>
      <w:proofErr w:type="spellStart"/>
      <w:r w:rsidRPr="00C51C73">
        <w:rPr>
          <w:i/>
        </w:rPr>
        <w:t>LunchMenuViewModel</w:t>
      </w:r>
      <w:proofErr w:type="spellEnd"/>
      <w:r w:rsidR="00E63563">
        <w:t xml:space="preserve"> wird der </w:t>
      </w:r>
      <w:proofErr w:type="spellStart"/>
      <w:r w:rsidR="00E63563" w:rsidRPr="00C51C73">
        <w:rPr>
          <w:i/>
        </w:rPr>
        <w:t>LunchMenuService</w:t>
      </w:r>
      <w:proofErr w:type="spellEnd"/>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proofErr w:type="spellStart"/>
      <w:r w:rsidR="00E63563" w:rsidRPr="00E63563">
        <w:t>ServiceModels</w:t>
      </w:r>
      <w:proofErr w:type="spellEnd"/>
      <w:r w:rsidR="00E63563">
        <w:fldChar w:fldCharType="end"/>
      </w:r>
      <w:r w:rsidR="00E63563">
        <w:t>) übergeben</w:t>
      </w:r>
      <w:r w:rsidR="00D835E2">
        <w:t xml:space="preserve">, dadurch erhält das </w:t>
      </w:r>
      <w:proofErr w:type="spellStart"/>
      <w:r w:rsidR="00D835E2" w:rsidRPr="00C51C73">
        <w:rPr>
          <w:i/>
        </w:rPr>
        <w:t>LunchMenuViewModel</w:t>
      </w:r>
      <w:proofErr w:type="spellEnd"/>
      <w:r w:rsidR="00D835E2">
        <w:t xml:space="preserve"> die verschiedenen </w:t>
      </w:r>
      <w:proofErr w:type="spellStart"/>
      <w:r w:rsidR="00D835E2" w:rsidRPr="00C51C73">
        <w:rPr>
          <w:i/>
        </w:rPr>
        <w:t>Dishes</w:t>
      </w:r>
      <w:proofErr w:type="spellEnd"/>
      <w:r w:rsidR="00D835E2">
        <w:t xml:space="preserve">, für welche je ein </w:t>
      </w:r>
      <w:proofErr w:type="spellStart"/>
      <w:r w:rsidR="00D835E2" w:rsidRPr="00C51C73">
        <w:rPr>
          <w:i/>
        </w:rPr>
        <w:t>DishViewModel</w:t>
      </w:r>
      <w:proofErr w:type="spellEnd"/>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D8972D5" wp14:editId="5D072FD1">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20</w:t>
      </w:r>
      <w:r>
        <w:fldChar w:fldCharType="end"/>
      </w:r>
      <w:r w:rsidRPr="000F3B1C">
        <w:t xml:space="preserve"> - Mittagsmenu Plug-In Applikation, </w:t>
      </w:r>
      <w:proofErr w:type="spellStart"/>
      <w:r w:rsidRPr="000F3B1C">
        <w:t>Assembly</w:t>
      </w:r>
      <w:proofErr w:type="spellEnd"/>
      <w:r w:rsidRPr="000F3B1C">
        <w:t xml:space="preserve"> </w:t>
      </w:r>
      <w:r>
        <w:t>Views</w:t>
      </w:r>
    </w:p>
    <w:p w:rsidR="00AE354F" w:rsidRPr="00AE354F" w:rsidRDefault="00AE354F" w:rsidP="00AE354F">
      <w:r w:rsidRPr="00AE354F">
        <w:t xml:space="preserve">Die </w:t>
      </w:r>
      <w:proofErr w:type="spellStart"/>
      <w:r w:rsidRPr="008343CC">
        <w:rPr>
          <w:i/>
        </w:rPr>
        <w:t>LunchMenuView</w:t>
      </w:r>
      <w:proofErr w:type="spellEnd"/>
      <w:r w:rsidRPr="00AE354F">
        <w:t xml:space="preserve"> stellt die Komponenten</w:t>
      </w:r>
      <w:r w:rsidR="00184E2E">
        <w:t xml:space="preserve"> der </w:t>
      </w:r>
      <w:proofErr w:type="spellStart"/>
      <w:r w:rsidR="00184E2E" w:rsidRPr="008343CC">
        <w:rPr>
          <w:i/>
        </w:rPr>
        <w:t>LunchMenuViewModel</w:t>
      </w:r>
      <w:proofErr w:type="spellEnd"/>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proofErr w:type="spellStart"/>
      <w:r w:rsidR="00184E2E" w:rsidRPr="00184E2E">
        <w:t>ViewModels</w:t>
      </w:r>
      <w:proofErr w:type="spellEnd"/>
      <w:r w:rsidR="00184E2E">
        <w:fldChar w:fldCharType="end"/>
      </w:r>
      <w:r w:rsidR="00184E2E">
        <w:t>)</w:t>
      </w:r>
      <w:r w:rsidRPr="00AE354F">
        <w:t xml:space="preserve"> grafisch dar.</w:t>
      </w:r>
      <w:r w:rsidR="00184E2E">
        <w:t xml:space="preserve"> Für die Darstellung der einzelnen </w:t>
      </w:r>
      <w:proofErr w:type="spellStart"/>
      <w:r w:rsidR="00F557CD">
        <w:rPr>
          <w:i/>
        </w:rPr>
        <w:t>DishViewModels</w:t>
      </w:r>
      <w:proofErr w:type="spellEnd"/>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proofErr w:type="spellStart"/>
      <w:r w:rsidR="000031F2" w:rsidRPr="00184E2E">
        <w:t>ViewModels</w:t>
      </w:r>
      <w:proofErr w:type="spellEnd"/>
      <w:r w:rsidR="000031F2">
        <w:fldChar w:fldCharType="end"/>
      </w:r>
      <w:r w:rsidR="000031F2">
        <w:t>)</w:t>
      </w:r>
      <w:r w:rsidR="000031F2" w:rsidRPr="00AE354F">
        <w:t xml:space="preserve"> </w:t>
      </w:r>
      <w:r w:rsidR="00184E2E">
        <w:t xml:space="preserve">wird von der </w:t>
      </w:r>
      <w:proofErr w:type="spellStart"/>
      <w:r w:rsidR="00184E2E" w:rsidRPr="008343CC">
        <w:rPr>
          <w:i/>
        </w:rPr>
        <w:t>LunchMenuView</w:t>
      </w:r>
      <w:proofErr w:type="spellEnd"/>
      <w:r w:rsidR="00184E2E">
        <w:t xml:space="preserve"> die </w:t>
      </w:r>
      <w:proofErr w:type="spellStart"/>
      <w:r w:rsidR="00184E2E" w:rsidRPr="008343CC">
        <w:rPr>
          <w:i/>
        </w:rPr>
        <w:t>DishView</w:t>
      </w:r>
      <w:proofErr w:type="spellEnd"/>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4339256" wp14:editId="0954738E">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21</w:t>
      </w:r>
      <w:r>
        <w:fldChar w:fldCharType="end"/>
      </w:r>
      <w:r w:rsidRPr="002E1AA9">
        <w:t xml:space="preserve"> - Mittagsmenu Plug-In Applikation, </w:t>
      </w:r>
      <w:proofErr w:type="spellStart"/>
      <w:r w:rsidRPr="002E1AA9">
        <w:t>Assembly</w:t>
      </w:r>
      <w:proofErr w:type="spellEnd"/>
      <w:r w:rsidRPr="002E1AA9">
        <w:t xml:space="preserve"> </w:t>
      </w:r>
      <w:r>
        <w:t>Main</w:t>
      </w:r>
    </w:p>
    <w:p w:rsidR="001C396C" w:rsidRPr="001C396C" w:rsidRDefault="001C396C" w:rsidP="001C396C">
      <w:r>
        <w:t xml:space="preserve">Die Klasse </w:t>
      </w:r>
      <w:proofErr w:type="spellStart"/>
      <w:r>
        <w:rPr>
          <w:i/>
        </w:rPr>
        <w:t>LunchMenuApp</w:t>
      </w:r>
      <w:proofErr w:type="spellEnd"/>
      <w:r>
        <w:t xml:space="preserve"> implementiert das </w:t>
      </w:r>
      <w:proofErr w:type="spellStart"/>
      <w:r w:rsidRPr="000F3A4D">
        <w:rPr>
          <w:i/>
        </w:rPr>
        <w:t>IApp</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proofErr w:type="spellStart"/>
      <w:r>
        <w:rPr>
          <w:lang w:val="en-GB"/>
        </w:rPr>
        <w:lastRenderedPageBreak/>
        <w:t>Startup</w:t>
      </w:r>
      <w:proofErr w:type="spellEnd"/>
    </w:p>
    <w:p w:rsidR="00F50A96" w:rsidRDefault="003760D2" w:rsidP="00F50A96">
      <w:pPr>
        <w:rPr>
          <w:lang w:val="en-GB"/>
        </w:rPr>
      </w:pPr>
      <w:r>
        <w:rPr>
          <w:noProof/>
          <w:lang w:eastAsia="de-CH"/>
        </w:rPr>
        <w:drawing>
          <wp:inline distT="0" distB="0" distL="0" distR="0" wp14:anchorId="21551640" wp14:editId="6172F0C5">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22</w:t>
      </w:r>
      <w:r>
        <w:fldChar w:fldCharType="end"/>
      </w:r>
      <w:r w:rsidRPr="00587F54">
        <w:t xml:space="preserve"> - Mittagsmenu Plug-In Applikation, </w:t>
      </w:r>
      <w:proofErr w:type="spellStart"/>
      <w:r w:rsidRPr="00587F54">
        <w:t>Assembly</w:t>
      </w:r>
      <w:proofErr w:type="spellEnd"/>
      <w:r w:rsidRPr="00587F54">
        <w:t xml:space="preserve"> </w:t>
      </w:r>
      <w:r>
        <w:t>Startup</w:t>
      </w:r>
    </w:p>
    <w:p w:rsidR="00AD1148" w:rsidRPr="00AD1148" w:rsidRDefault="00AD1148" w:rsidP="00AD1148">
      <w:r>
        <w:t xml:space="preserve">Um die Applikation nicht erst starten und prüfen zu können wenn sie bei der Videowall Applikation als Plug-In geladen wurde, steht das </w:t>
      </w:r>
      <w:proofErr w:type="spellStart"/>
      <w:r>
        <w:t>Assembly</w:t>
      </w:r>
      <w:proofErr w:type="spellEnd"/>
      <w:r>
        <w:t xml:space="preserve"> Startup zur Verfügung. </w:t>
      </w:r>
      <w:proofErr w:type="spellStart"/>
      <w:r w:rsidRPr="000F3A4D">
        <w:rPr>
          <w:i/>
        </w:rPr>
        <w:t>LocalAppInfo</w:t>
      </w:r>
      <w:proofErr w:type="spellEnd"/>
      <w:r>
        <w:t xml:space="preserve"> implementiert das </w:t>
      </w:r>
      <w:proofErr w:type="spellStart"/>
      <w:r w:rsidRPr="000F3A4D">
        <w:rPr>
          <w:i/>
        </w:rPr>
        <w:t>IVideoWallServiceProvider</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49BD7FC9" wp14:editId="6E0CB369">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fldChar w:fldCharType="begin"/>
      </w:r>
      <w:r>
        <w:instrText xml:space="preserve"> SEQ Abbildung \* ARABIC </w:instrText>
      </w:r>
      <w:r>
        <w:fldChar w:fldCharType="separate"/>
      </w:r>
      <w:r>
        <w:rPr>
          <w:noProof/>
        </w:rPr>
        <w:t>23</w:t>
      </w:r>
      <w:r>
        <w:fldChar w:fldCharType="end"/>
      </w:r>
      <w:r w:rsidRPr="006439C4">
        <w:t xml:space="preserve"> - Mittagsmenu Plug-In Applikation, </w:t>
      </w:r>
      <w:proofErr w:type="spellStart"/>
      <w:r w:rsidRPr="006439C4">
        <w:t>Assembly</w:t>
      </w:r>
      <w:proofErr w:type="spellEnd"/>
      <w:r w:rsidRPr="006439C4">
        <w:t xml:space="preserve"> </w:t>
      </w:r>
      <w:r>
        <w:t>Tests</w:t>
      </w:r>
    </w:p>
    <w:p w:rsidR="00EB6BF1" w:rsidRPr="00EB6BF1" w:rsidRDefault="00A03612" w:rsidP="00EB6BF1">
      <w:r>
        <w:t xml:space="preserve">Durch den </w:t>
      </w:r>
      <w:proofErr w:type="spellStart"/>
      <w:r w:rsidRPr="00355B8E">
        <w:rPr>
          <w:i/>
        </w:rPr>
        <w:t>LunchMenuReaderTest</w:t>
      </w:r>
      <w:proofErr w:type="spellEnd"/>
      <w:r w:rsidR="009000E5">
        <w:t xml:space="preserve"> </w:t>
      </w:r>
      <w:r w:rsidR="00EB6BF1">
        <w:t>kann schnell erfahren werden, ob sich an der Website, welche das Mittagsme</w:t>
      </w:r>
      <w:r w:rsidR="003B4F14">
        <w:t>nu anzeigt, etwas verändert ha</w:t>
      </w:r>
      <w:bookmarkStart w:id="54" w:name="_GoBack"/>
      <w:bookmarkEnd w:id="54"/>
      <w:r w:rsidR="003B4F14">
        <w:t>t, so dass die Daten auf andere Weise ausgelesen werden müssen.</w:t>
      </w:r>
      <w:r w:rsidR="007C7F49">
        <w:t xml:space="preserve"> Der </w:t>
      </w:r>
      <w:proofErr w:type="spellStart"/>
      <w:r w:rsidR="007C7F49" w:rsidRPr="00355B8E">
        <w:rPr>
          <w:i/>
        </w:rPr>
        <w:t>LunchMenuParserTest</w:t>
      </w:r>
      <w:proofErr w:type="spellEnd"/>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68261B" w:rsidRDefault="0068261B" w:rsidP="0068261B">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68261B" w:rsidRPr="00C85D14" w:rsidRDefault="0068261B" w:rsidP="0068261B">
      <w:r>
        <w:t xml:space="preserve">Weitere Informationen sind unter (TODO: </w:t>
      </w:r>
      <w:proofErr w:type="spellStart"/>
      <w:r>
        <w:t>ref</w:t>
      </w:r>
      <w:proofErr w:type="spellEnd"/>
      <w:r>
        <w:t>) [</w:t>
      </w:r>
      <w:hyperlink r:id="rId51" w:history="1">
        <w:r>
          <w:rPr>
            <w:rStyle w:val="Hyperlink"/>
          </w:rPr>
          <w:t>http://msdn.microsoft.com/en-us/magazine/dd419663.aspx</w:t>
        </w:r>
      </w:hyperlink>
      <w:r>
        <w:t>] zu finden.</w:t>
      </w:r>
    </w:p>
    <w:p w:rsidR="00340A5A" w:rsidRDefault="00340A5A" w:rsidP="00340A5A">
      <w:pPr>
        <w:pStyle w:val="berschrift5"/>
      </w:pPr>
      <w:proofErr w:type="spellStart"/>
      <w:r>
        <w:t>Dependency</w:t>
      </w:r>
      <w:proofErr w:type="spellEnd"/>
      <w:r>
        <w:t xml:space="preserve"> </w:t>
      </w:r>
      <w:proofErr w:type="spellStart"/>
      <w:r>
        <w:t>Injection</w:t>
      </w:r>
      <w:proofErr w:type="spellEnd"/>
      <w:r>
        <w:t xml:space="preserve"> mit </w:t>
      </w:r>
      <w:proofErr w:type="spellStart"/>
      <w:r>
        <w:t>Unity</w:t>
      </w:r>
      <w:proofErr w:type="spellEnd"/>
    </w:p>
    <w:p w:rsidR="00340A5A" w:rsidRPr="003C6AEC" w:rsidRDefault="00340A5A" w:rsidP="00340A5A">
      <w:r>
        <w:t xml:space="preserve">Damit die Komponenten jederzeit und einfach ausgetauscht werden können, wurde mit </w:t>
      </w:r>
      <w:proofErr w:type="spellStart"/>
      <w:r>
        <w:t>Unity</w:t>
      </w:r>
      <w:proofErr w:type="spellEnd"/>
      <w:r>
        <w:t xml:space="preserve"> Containern (TODO: </w:t>
      </w:r>
      <w:proofErr w:type="spellStart"/>
      <w:r>
        <w:t>reference</w:t>
      </w:r>
      <w:proofErr w:type="spellEnd"/>
      <w:r>
        <w:t xml:space="preserve">) gearbeitet, um </w:t>
      </w:r>
      <w:proofErr w:type="spellStart"/>
      <w:r>
        <w:t>Depe</w:t>
      </w:r>
      <w:r w:rsidR="0031315D">
        <w:t>ndency</w:t>
      </w:r>
      <w:proofErr w:type="spellEnd"/>
      <w:r w:rsidR="0031315D">
        <w:t xml:space="preserve"> </w:t>
      </w:r>
      <w:proofErr w:type="spellStart"/>
      <w:r w:rsidR="0031315D">
        <w:t>Injection</w:t>
      </w:r>
      <w:proofErr w:type="spellEnd"/>
      <w:r w:rsidR="0031315D">
        <w:t xml:space="preserve"> zu ermöglichen</w:t>
      </w:r>
      <w:r>
        <w:t xml:space="preserve">. </w:t>
      </w:r>
      <w:r w:rsidR="0031315D">
        <w:t>S</w:t>
      </w:r>
      <w:r>
        <w:t xml:space="preserve">o können beispielsweise, auf eine einfache Art und Weise, verschiedene Software Versionen ausgeliefert werden, indem die Container ausgetauscht werden. </w:t>
      </w:r>
      <w:proofErr w:type="spellStart"/>
      <w:r>
        <w:t>Dependency</w:t>
      </w:r>
      <w:proofErr w:type="spellEnd"/>
      <w:r>
        <w:t xml:space="preserve"> </w:t>
      </w:r>
      <w:proofErr w:type="spellStart"/>
      <w:r>
        <w:t>Injection</w:t>
      </w:r>
      <w:proofErr w:type="spellEnd"/>
      <w:r>
        <w:t xml:space="preserve"> kann auch beim Testen helfen, indem man beim </w:t>
      </w:r>
      <w:proofErr w:type="spellStart"/>
      <w:r>
        <w:t>Unity</w:t>
      </w:r>
      <w:proofErr w:type="spellEnd"/>
      <w:r>
        <w:t xml:space="preserve">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320C16" w:rsidP="000B135B">
      <w:pPr>
        <w:pStyle w:val="berschrift4"/>
      </w:pPr>
      <w:bookmarkStart w:id="55" w:name="_Ref326237304"/>
      <w:r>
        <w:t xml:space="preserve">Plug-In </w:t>
      </w:r>
      <w:r w:rsidR="000B135B">
        <w:t>Framework</w:t>
      </w:r>
      <w:bookmarkEnd w:id="55"/>
    </w:p>
    <w:p w:rsidR="000B135B" w:rsidRDefault="000B135B" w:rsidP="000B135B">
      <w:pPr>
        <w:pStyle w:val="berschrift5"/>
      </w:pPr>
      <w:bookmarkStart w:id="56" w:name="_Ref325447589"/>
      <w:r>
        <w:t>Grundlagen</w:t>
      </w:r>
      <w:bookmarkEnd w:id="56"/>
    </w:p>
    <w:p w:rsidR="000B135B" w:rsidRDefault="000B135B" w:rsidP="000B135B">
      <w:r w:rsidRPr="006110A5">
        <w:t xml:space="preserve">Die erste Frage, die sich bei einem Framework stellt, ist, wie eine Extension in das Framework geladen wird. Microsoft bietet für diesen Zweck das </w:t>
      </w:r>
      <w:proofErr w:type="spellStart"/>
      <w:r w:rsidRPr="006110A5">
        <w:t>Managed</w:t>
      </w:r>
      <w:proofErr w:type="spellEnd"/>
      <w:r w:rsidRPr="006110A5">
        <w:t xml:space="preserve"> </w:t>
      </w:r>
      <w:proofErr w:type="spellStart"/>
      <w:r w:rsidRPr="006110A5">
        <w:t>Extensibility</w:t>
      </w:r>
      <w:proofErr w:type="spellEnd"/>
      <w:r w:rsidRPr="006110A5">
        <w:t xml:space="preserve">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all Applikation) definierten Interface (</w:t>
      </w:r>
      <w:proofErr w:type="spellStart"/>
      <w:r w:rsidRPr="006110A5">
        <w:t>IApp</w:t>
      </w:r>
      <w:proofErr w:type="spellEnd"/>
      <w:r w:rsidRPr="006110A5">
        <w:t xml:space="preserve">)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proofErr w:type="spellStart"/>
      <w:r w:rsidRPr="006110A5">
        <w:t>Extensions</w:t>
      </w:r>
      <w:proofErr w:type="spellEnd"/>
      <w:r w:rsidRPr="006110A5">
        <w:t xml:space="preserve">) und das Interface </w:t>
      </w:r>
      <w:proofErr w:type="spellStart"/>
      <w:r w:rsidRPr="006110A5">
        <w:t>IApp</w:t>
      </w:r>
      <w:proofErr w:type="spellEnd"/>
      <w:r w:rsidRPr="006110A5">
        <w:t xml:space="preserve"> implementieren.</w:t>
      </w:r>
    </w:p>
    <w:p w:rsidR="000B135B" w:rsidRDefault="000B135B" w:rsidP="000B135B">
      <w:r>
        <w:rPr>
          <w:noProof/>
          <w:lang w:eastAsia="de-CH"/>
        </w:rPr>
        <w:drawing>
          <wp:inline distT="0" distB="0" distL="0" distR="0" wp14:anchorId="449EF1DB" wp14:editId="20B1400B">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7" w:name="_Ref325442071"/>
      <w:r>
        <w:t xml:space="preserve">Abbildung </w:t>
      </w:r>
      <w:r w:rsidR="00782765">
        <w:fldChar w:fldCharType="begin"/>
      </w:r>
      <w:r w:rsidR="00782765">
        <w:instrText xml:space="preserve"> SEQ Abbildung \* ARABIC </w:instrText>
      </w:r>
      <w:r w:rsidR="00782765">
        <w:fldChar w:fldCharType="separate"/>
      </w:r>
      <w:r w:rsidR="00296585">
        <w:rPr>
          <w:noProof/>
        </w:rPr>
        <w:t>24</w:t>
      </w:r>
      <w:r w:rsidR="00782765">
        <w:rPr>
          <w:noProof/>
        </w:rPr>
        <w:fldChar w:fldCharType="end"/>
      </w:r>
      <w:r>
        <w:t xml:space="preserve"> - </w:t>
      </w:r>
      <w:r w:rsidRPr="00F130C6">
        <w:t>Poster Applikation (Extension) wird über [Export(</w:t>
      </w:r>
      <w:proofErr w:type="spellStart"/>
      <w:r w:rsidRPr="00F130C6">
        <w:t>typeof</w:t>
      </w:r>
      <w:proofErr w:type="spellEnd"/>
      <w:r w:rsidRPr="00F130C6">
        <w:t>(</w:t>
      </w:r>
      <w:proofErr w:type="spellStart"/>
      <w:r w:rsidRPr="00F130C6">
        <w:t>IApp</w:t>
      </w:r>
      <w:proofErr w:type="spellEnd"/>
      <w:r w:rsidRPr="00F130C6">
        <w:t xml:space="preserve">))] als </w:t>
      </w:r>
      <w:proofErr w:type="spellStart"/>
      <w:r w:rsidRPr="00F130C6">
        <w:t>IApp</w:t>
      </w:r>
      <w:proofErr w:type="spellEnd"/>
      <w:r w:rsidRPr="00F130C6">
        <w:t xml:space="preserve"> exportiert</w:t>
      </w:r>
      <w:bookmarkEnd w:id="57"/>
    </w:p>
    <w:p w:rsidR="000B135B" w:rsidRPr="006A33CD" w:rsidRDefault="000B135B" w:rsidP="000B135B">
      <w:r>
        <w:t xml:space="preserve">Die obenstehende Abbildung zeigt die Klasse </w:t>
      </w:r>
      <w:proofErr w:type="spellStart"/>
      <w:r>
        <w:t>PosterApp</w:t>
      </w:r>
      <w:proofErr w:type="spellEnd"/>
      <w:r>
        <w:t xml:space="preserve">, welche das Interface </w:t>
      </w:r>
      <w:proofErr w:type="spellStart"/>
      <w:r>
        <w:t>IApp</w:t>
      </w:r>
      <w:proofErr w:type="spellEnd"/>
      <w:r>
        <w:t xml:space="preserve"> implementiert. Der Ausdruck [Export(</w:t>
      </w:r>
      <w:proofErr w:type="spellStart"/>
      <w:r>
        <w:t>typeof</w:t>
      </w:r>
      <w:proofErr w:type="spellEnd"/>
      <w:r>
        <w:t>(</w:t>
      </w:r>
      <w:proofErr w:type="spellStart"/>
      <w:r>
        <w:t>IApp</w:t>
      </w:r>
      <w:proofErr w:type="spellEnd"/>
      <w:r>
        <w:t>))] markiert die Klasse für den Export.</w:t>
      </w:r>
    </w:p>
    <w:p w:rsidR="000B135B" w:rsidRDefault="000B135B" w:rsidP="000B135B">
      <w:pPr>
        <w:keepNext/>
      </w:pPr>
      <w:r>
        <w:rPr>
          <w:noProof/>
          <w:lang w:eastAsia="de-CH"/>
        </w:rPr>
        <w:lastRenderedPageBreak/>
        <w:drawing>
          <wp:inline distT="0" distB="0" distL="0" distR="0" wp14:anchorId="4AF2A589" wp14:editId="59C553CE">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r w:rsidR="00782765">
        <w:fldChar w:fldCharType="begin"/>
      </w:r>
      <w:r w:rsidR="00782765">
        <w:instrText xml:space="preserve"> SEQ Abbildung \* ARABIC </w:instrText>
      </w:r>
      <w:r w:rsidR="00782765">
        <w:fldChar w:fldCharType="separate"/>
      </w:r>
      <w:r w:rsidR="00296585">
        <w:rPr>
          <w:noProof/>
        </w:rPr>
        <w:t>25</w:t>
      </w:r>
      <w:r w:rsidR="00782765">
        <w:rPr>
          <w:noProof/>
        </w:rPr>
        <w:fldChar w:fldCharType="end"/>
      </w:r>
      <w:r>
        <w:t xml:space="preserve"> - Die HSR Videow</w:t>
      </w:r>
      <w:r w:rsidRPr="00305EF8">
        <w:t>all Applikation (Framework) importiert über [</w:t>
      </w:r>
      <w:proofErr w:type="spellStart"/>
      <w:r w:rsidRPr="00305EF8">
        <w:t>ImportMany</w:t>
      </w:r>
      <w:proofErr w:type="spellEnd"/>
      <w:r w:rsidRPr="00305EF8">
        <w:t>(</w:t>
      </w:r>
      <w:proofErr w:type="spellStart"/>
      <w:r w:rsidRPr="00305EF8">
        <w:t>AllowRecomposition</w:t>
      </w:r>
      <w:proofErr w:type="spellEnd"/>
      <w:r w:rsidRPr="00305EF8">
        <w:t xml:space="preserve"> = </w:t>
      </w:r>
      <w:proofErr w:type="spellStart"/>
      <w:r w:rsidRPr="00305EF8">
        <w:t>false</w:t>
      </w:r>
      <w:proofErr w:type="spellEnd"/>
      <w:r w:rsidRPr="00305EF8">
        <w:t xml:space="preserve">)] alle Klassen, die das Interface </w:t>
      </w:r>
      <w:proofErr w:type="spellStart"/>
      <w:r w:rsidRPr="00305EF8">
        <w:t>IApp</w:t>
      </w:r>
      <w:proofErr w:type="spellEnd"/>
      <w:r w:rsidRPr="00305EF8">
        <w:t xml:space="preserve"> implementieren</w:t>
      </w:r>
    </w:p>
    <w:p w:rsidR="000B135B" w:rsidRDefault="000B135B" w:rsidP="000B135B">
      <w:r>
        <w:t>Der Ausdruck [</w:t>
      </w:r>
      <w:proofErr w:type="spellStart"/>
      <w:r>
        <w:t>ImportMany</w:t>
      </w:r>
      <w:proofErr w:type="spellEnd"/>
      <w:r>
        <w:t>(</w:t>
      </w:r>
      <w:proofErr w:type="spellStart"/>
      <w:r>
        <w:t>AllowRecomposition</w:t>
      </w:r>
      <w:proofErr w:type="spellEnd"/>
      <w:r>
        <w:t xml:space="preserve"> = </w:t>
      </w:r>
      <w:proofErr w:type="spellStart"/>
      <w:r>
        <w:t>false</w:t>
      </w:r>
      <w:proofErr w:type="spellEnd"/>
      <w:r>
        <w:t xml:space="preserve">)] im Framework (HSR Videowall Applikation) importiert alle Klassen, welche das Interface </w:t>
      </w:r>
      <w:proofErr w:type="spellStart"/>
      <w:r>
        <w:t>IApp</w:t>
      </w:r>
      <w:proofErr w:type="spellEnd"/>
      <w:r>
        <w:t xml:space="preserve">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w:t>
      </w:r>
      <w:proofErr w:type="spellStart"/>
      <w:r w:rsidRPr="006A33CD">
        <w:t>IApp</w:t>
      </w:r>
      <w:proofErr w:type="spellEnd"/>
      <w:r w:rsidRPr="006A33CD">
        <w:t>)</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proofErr w:type="spellStart"/>
      <w:r w:rsidRPr="006A33CD">
        <w:t>Extensions</w:t>
      </w:r>
      <w:proofErr w:type="spellEnd"/>
      <w:r>
        <w:t xml:space="preserve">, zum Beispiel die </w:t>
      </w:r>
      <w:proofErr w:type="spellStart"/>
      <w:r>
        <w:t>PosterApp</w:t>
      </w:r>
      <w:proofErr w:type="spellEnd"/>
      <w:r>
        <w:t xml:space="preserve">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w:t>
      </w:r>
      <w:proofErr w:type="spellStart"/>
      <w:r w:rsidRPr="006A33CD">
        <w:t>IApp</w:t>
      </w:r>
      <w:proofErr w:type="spellEnd"/>
      <w:r w:rsidRPr="006A33CD">
        <w:t xml:space="preserve">) neu kompiliert werden. </w:t>
      </w:r>
      <w:r>
        <w:t>Mit nur einem Interface ist</w:t>
      </w:r>
      <w:r w:rsidRPr="006A33CD">
        <w:t xml:space="preserve"> es </w:t>
      </w:r>
      <w:r>
        <w:t>also schwierig, den</w:t>
      </w:r>
      <w:r w:rsidRPr="006A33CD">
        <w:t xml:space="preserve"> </w:t>
      </w:r>
      <w:proofErr w:type="spellStart"/>
      <w:r w:rsidRPr="006A33CD">
        <w:t>Extension</w:t>
      </w:r>
      <w:r>
        <w:t>s</w:t>
      </w:r>
      <w:proofErr w:type="spellEnd"/>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w:t>
      </w:r>
      <w:proofErr w:type="spellStart"/>
      <w:r w:rsidRPr="006A33CD">
        <w:t>IApp</w:t>
      </w:r>
      <w:proofErr w:type="spellEnd"/>
      <w:r w:rsidRPr="006A33CD">
        <w:t xml:space="preserve">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022CFA47" wp14:editId="128A339D">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8" w:name="_Ref325447852"/>
      <w:r>
        <w:t xml:space="preserve">Abbildung </w:t>
      </w:r>
      <w:r w:rsidR="00782765">
        <w:fldChar w:fldCharType="begin"/>
      </w:r>
      <w:r w:rsidR="00782765">
        <w:instrText xml:space="preserve"> SEQ Abbildung \* ARABIC </w:instrText>
      </w:r>
      <w:r w:rsidR="00782765">
        <w:fldChar w:fldCharType="separate"/>
      </w:r>
      <w:r w:rsidR="00296585">
        <w:rPr>
          <w:noProof/>
        </w:rPr>
        <w:t>26</w:t>
      </w:r>
      <w:r w:rsidR="00782765">
        <w:rPr>
          <w:noProof/>
        </w:rPr>
        <w:fldChar w:fldCharType="end"/>
      </w:r>
      <w:r>
        <w:t xml:space="preserve"> - Anfängliche Implementation des Interfaces </w:t>
      </w:r>
      <w:proofErr w:type="spellStart"/>
      <w:r>
        <w:t>IApp</w:t>
      </w:r>
      <w:bookmarkEnd w:id="58"/>
      <w:proofErr w:type="spellEnd"/>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w:t>
      </w:r>
      <w:proofErr w:type="spellStart"/>
      <w:r>
        <w:t>IApp</w:t>
      </w:r>
      <w:proofErr w:type="spellEnd"/>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proofErr w:type="spellStart"/>
      <w:r w:rsidRPr="006A33CD">
        <w:t>ResourceDirectory</w:t>
      </w:r>
      <w:proofErr w:type="spellEnd"/>
      <w:r>
        <w:t xml:space="preserve"> Property, welches die Extension-</w:t>
      </w:r>
      <w:r w:rsidRPr="006A33CD">
        <w:t>Dateien zur Verfügung stell</w:t>
      </w:r>
      <w:r>
        <w:t>t</w:t>
      </w:r>
      <w:r w:rsidRPr="006A33CD">
        <w:t xml:space="preserve"> oder der </w:t>
      </w:r>
      <w:proofErr w:type="spellStart"/>
      <w:r w:rsidRPr="006A33CD">
        <w:t>SkeletonChangedEvent</w:t>
      </w:r>
      <w:proofErr w:type="spellEnd"/>
      <w:r w:rsidRPr="006A33CD">
        <w: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proofErr w:type="spellStart"/>
      <w:r w:rsidRPr="006A33CD">
        <w:t>Extension</w:t>
      </w:r>
      <w:r>
        <w:t>s</w:t>
      </w:r>
      <w:proofErr w:type="spellEnd"/>
      <w:r w:rsidRPr="006A33CD">
        <w:t xml:space="preserve"> neu kompiliert werden. Dies ist suboptimal, speziell dann, wenn die </w:t>
      </w:r>
      <w:proofErr w:type="spellStart"/>
      <w:r w:rsidRPr="006A33CD">
        <w:t>Extensions</w:t>
      </w:r>
      <w:proofErr w:type="spellEnd"/>
      <w:r w:rsidRPr="006A33CD">
        <w:t xml:space="preserve">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w:t>
      </w:r>
      <w:proofErr w:type="spellStart"/>
      <w:r w:rsidRPr="006A33CD">
        <w:t>Unity</w:t>
      </w:r>
      <w:proofErr w:type="spellEnd"/>
      <w:r>
        <w:t xml:space="preserve"> </w:t>
      </w:r>
      <w:hyperlink r:id="rId5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5AEABBE4" wp14:editId="7A3710F6">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9" w:name="_Ref325448935"/>
      <w:r>
        <w:t xml:space="preserve">Abbildung </w:t>
      </w:r>
      <w:r w:rsidR="00782765">
        <w:fldChar w:fldCharType="begin"/>
      </w:r>
      <w:r w:rsidR="00782765">
        <w:instrText xml:space="preserve"> SEQ Abbildung \* ARABIC </w:instrText>
      </w:r>
      <w:r w:rsidR="00782765">
        <w:fldChar w:fldCharType="separate"/>
      </w:r>
      <w:r w:rsidR="00296585">
        <w:rPr>
          <w:noProof/>
        </w:rPr>
        <w:t>27</w:t>
      </w:r>
      <w:r w:rsidR="00782765">
        <w:rPr>
          <w:noProof/>
        </w:rPr>
        <w:fldChar w:fldCharType="end"/>
      </w:r>
      <w:r>
        <w:t xml:space="preserve"> - </w:t>
      </w:r>
      <w:r w:rsidRPr="003B0930">
        <w:t xml:space="preserve">Das </w:t>
      </w:r>
      <w:proofErr w:type="spellStart"/>
      <w:r w:rsidRPr="003B0930">
        <w:t>IApp</w:t>
      </w:r>
      <w:proofErr w:type="spellEnd"/>
      <w:r w:rsidRPr="003B0930">
        <w:t xml:space="preserve"> Interface</w:t>
      </w:r>
      <w:bookmarkEnd w:id="59"/>
    </w:p>
    <w:p w:rsidR="000B135B" w:rsidRPr="00722C60" w:rsidRDefault="000B135B" w:rsidP="000B135B">
      <w:r>
        <w:t xml:space="preserve">Das </w:t>
      </w:r>
      <w:proofErr w:type="spellStart"/>
      <w:r>
        <w:t>IApp</w:t>
      </w:r>
      <w:proofErr w:type="spellEnd"/>
      <w:r>
        <w:t xml:space="preserve"> Interface (siehe </w:t>
      </w:r>
      <w:r>
        <w:fldChar w:fldCharType="begin"/>
      </w:r>
      <w:r>
        <w:instrText xml:space="preserve"> REF _Ref325448935 \h </w:instrText>
      </w:r>
      <w:r>
        <w:fldChar w:fldCharType="separate"/>
      </w:r>
      <w:r>
        <w:t xml:space="preserve">Abbildung </w:t>
      </w:r>
      <w:r>
        <w:rPr>
          <w:noProof/>
        </w:rPr>
        <w:t>4</w:t>
      </w:r>
      <w:r>
        <w:t xml:space="preserve"> - </w:t>
      </w:r>
      <w:r w:rsidRPr="003B0930">
        <w:t xml:space="preserve">Das </w:t>
      </w:r>
      <w:proofErr w:type="spellStart"/>
      <w:r w:rsidRPr="003B0930">
        <w:t>IApp</w:t>
      </w:r>
      <w:proofErr w:type="spellEnd"/>
      <w:r w:rsidRPr="003B0930">
        <w:t xml:space="preserve">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w:t>
      </w:r>
      <w:proofErr w:type="spellStart"/>
      <w:r>
        <w:t>Dependency</w:t>
      </w:r>
      <w:proofErr w:type="spellEnd"/>
      <w:r>
        <w:t xml:space="preserve"> </w:t>
      </w:r>
      <w:proofErr w:type="spellStart"/>
      <w:r>
        <w:t>Injection</w:t>
      </w:r>
      <w:proofErr w:type="spellEnd"/>
      <w:r>
        <w:t xml:space="preserve">, </w:t>
      </w:r>
      <w:r w:rsidRPr="00026D40">
        <w:t>[eilbrecht07]</w:t>
      </w:r>
      <w:r>
        <w:t xml:space="preserve">). In dieser Methode kann die Extension über das </w:t>
      </w:r>
      <w:proofErr w:type="spellStart"/>
      <w:r>
        <w:t>IVideoWallServiceProvider</w:t>
      </w:r>
      <w:proofErr w:type="spellEnd"/>
      <w:r>
        <w:t>-Objekt weitere Services anfordern:</w:t>
      </w:r>
    </w:p>
    <w:p w:rsidR="000B135B" w:rsidRDefault="000B135B" w:rsidP="000B135B">
      <w:pPr>
        <w:keepNext/>
      </w:pPr>
      <w:r>
        <w:rPr>
          <w:noProof/>
          <w:lang w:eastAsia="de-CH"/>
        </w:rPr>
        <w:drawing>
          <wp:inline distT="0" distB="0" distL="0" distR="0" wp14:anchorId="2D92A63A" wp14:editId="6DFFD875">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r w:rsidR="00782765">
        <w:fldChar w:fldCharType="begin"/>
      </w:r>
      <w:r w:rsidR="00782765">
        <w:instrText xml:space="preserve"> SEQ Abbildung \* ARABIC </w:instrText>
      </w:r>
      <w:r w:rsidR="00782765">
        <w:fldChar w:fldCharType="separate"/>
      </w:r>
      <w:r w:rsidR="00296585">
        <w:rPr>
          <w:noProof/>
        </w:rPr>
        <w:t>28</w:t>
      </w:r>
      <w:r w:rsidR="00782765">
        <w:rPr>
          <w:noProof/>
        </w:rPr>
        <w:fldChar w:fldCharType="end"/>
      </w:r>
      <w:r>
        <w:t xml:space="preserve"> - </w:t>
      </w:r>
      <w:r w:rsidRPr="00C34E3E">
        <w:t xml:space="preserve">Durch den </w:t>
      </w:r>
      <w:proofErr w:type="spellStart"/>
      <w:r w:rsidRPr="00C34E3E">
        <w:t>IVideoWallServiceProvider</w:t>
      </w:r>
      <w:proofErr w:type="spellEnd"/>
      <w:r w:rsidRPr="00C34E3E">
        <w:t xml:space="preserve"> können weitere </w:t>
      </w:r>
      <w:proofErr w:type="spellStart"/>
      <w:r w:rsidRPr="00C34E3E">
        <w:t>Extensions</w:t>
      </w:r>
      <w:proofErr w:type="spellEnd"/>
      <w:r w:rsidRPr="00C34E3E">
        <w:t xml:space="preserve"> geladen werden</w:t>
      </w:r>
    </w:p>
    <w:p w:rsidR="000B135B" w:rsidRDefault="000B135B" w:rsidP="000B135B">
      <w:r>
        <w:t xml:space="preserve">Über die Methode </w:t>
      </w:r>
      <w:proofErr w:type="spellStart"/>
      <w:r>
        <w:t>GetExtension</w:t>
      </w:r>
      <w:proofErr w:type="spellEnd"/>
      <w:r>
        <w:t xml:space="preserve"> des </w:t>
      </w:r>
      <w:proofErr w:type="spellStart"/>
      <w:r>
        <w:t>IVideoWallServiceProviders</w:t>
      </w:r>
      <w:proofErr w:type="spellEnd"/>
      <w:r>
        <w:t xml:space="preserve"> aus obiger Abbildung kann die Extension weitere Services (</w:t>
      </w:r>
      <w:proofErr w:type="spellStart"/>
      <w:r>
        <w:t>IVideoWallService</w:t>
      </w:r>
      <w:proofErr w:type="spellEnd"/>
      <w:r>
        <w:t xml:space="preserve">) anfordern. </w:t>
      </w:r>
    </w:p>
    <w:p w:rsidR="000B135B" w:rsidRDefault="000B135B" w:rsidP="000B135B">
      <w:r>
        <w:lastRenderedPageBreak/>
        <w:t xml:space="preserve">Das </w:t>
      </w:r>
      <w:proofErr w:type="spellStart"/>
      <w:r>
        <w:t>IVideoWallService</w:t>
      </w:r>
      <w:proofErr w:type="spellEnd"/>
      <w:r>
        <w:t xml:space="preserve"> Interface ist ein Marker-Interface. Es ist nicht vorgesehen, dass Applikationen weitere </w:t>
      </w:r>
      <w:proofErr w:type="spellStart"/>
      <w:r>
        <w:t>Extensions</w:t>
      </w:r>
      <w:proofErr w:type="spellEnd"/>
      <w:r>
        <w:t xml:space="preserve">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0B1FF519" wp14:editId="640A6578">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60" w:name="_Ref326398115"/>
      <w:r>
        <w:t xml:space="preserve">Abbildung </w:t>
      </w:r>
      <w:r w:rsidR="00782765">
        <w:fldChar w:fldCharType="begin"/>
      </w:r>
      <w:r w:rsidR="00782765">
        <w:instrText xml:space="preserve"> SEQ Abbildung \* ARABIC </w:instrText>
      </w:r>
      <w:r w:rsidR="00782765">
        <w:fldChar w:fldCharType="separate"/>
      </w:r>
      <w:r w:rsidR="00296585">
        <w:rPr>
          <w:noProof/>
        </w:rPr>
        <w:t>29</w:t>
      </w:r>
      <w:r w:rsidR="00782765">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60"/>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proofErr w:type="spellStart"/>
      <w:r w:rsidR="00A31683" w:rsidRPr="00A31683">
        <w:t>code</w:t>
      </w:r>
      <w:proofErr w:type="spellEnd"/>
      <w:r w:rsidR="00A31683" w:rsidRPr="00A31683">
        <w:t>\</w:t>
      </w:r>
      <w:proofErr w:type="spellStart"/>
      <w:r w:rsidR="00A31683" w:rsidRPr="00A31683">
        <w:t>miniapps</w:t>
      </w:r>
      <w:proofErr w:type="spellEnd"/>
      <w:r w:rsidR="00A31683" w:rsidRPr="00A31683">
        <w:t>\</w:t>
      </w:r>
      <w:proofErr w:type="spellStart"/>
      <w:r w:rsidR="00A31683" w:rsidRPr="00A31683">
        <w:t>trunk</w:t>
      </w:r>
      <w:proofErr w:type="spellEnd"/>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proofErr w:type="spellStart"/>
      <w:r>
        <w:t>DemoMode</w:t>
      </w:r>
      <w:proofErr w:type="spellEnd"/>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proofErr w:type="spellStart"/>
      <w:r>
        <w:t>DesignMenu</w:t>
      </w:r>
      <w:proofErr w:type="spellEnd"/>
    </w:p>
    <w:p w:rsidR="00F771F8" w:rsidRPr="00F771F8" w:rsidRDefault="001314F3" w:rsidP="00F771F8">
      <w:r>
        <w:t>Die</w:t>
      </w:r>
      <w:r w:rsidR="000B74DA">
        <w:t xml:space="preserve"> </w:t>
      </w:r>
      <w:proofErr w:type="spellStart"/>
      <w:r w:rsidR="000B74DA">
        <w:t>DesignMenu</w:t>
      </w:r>
      <w:proofErr w:type="spellEnd"/>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proofErr w:type="spellStart"/>
      <w:r>
        <w:t>DesignPosterNavigationButtons</w:t>
      </w:r>
      <w:proofErr w:type="spellEnd"/>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proofErr w:type="spellStart"/>
      <w:r>
        <w:t>HandCursorDemoApp</w:t>
      </w:r>
      <w:proofErr w:type="spellEnd"/>
    </w:p>
    <w:p w:rsidR="00F771F8" w:rsidRPr="00F771F8" w:rsidRDefault="006852CD" w:rsidP="00F771F8">
      <w:r>
        <w:t xml:space="preserve">Für den Wizard </w:t>
      </w:r>
      <w:proofErr w:type="spellStart"/>
      <w:r>
        <w:t>of</w:t>
      </w:r>
      <w:proofErr w:type="spellEnd"/>
      <w:r>
        <w:t xml:space="preserve">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proofErr w:type="spellStart"/>
      <w:r>
        <w:t>KinectHandTracker</w:t>
      </w:r>
      <w:proofErr w:type="spellEnd"/>
    </w:p>
    <w:p w:rsidR="00F771F8" w:rsidRPr="00F771F8" w:rsidRDefault="00063751" w:rsidP="00F771F8">
      <w:r>
        <w:t xml:space="preserve">Beim </w:t>
      </w:r>
      <w:proofErr w:type="spellStart"/>
      <w:r>
        <w:t>KinectHandTracker</w:t>
      </w:r>
      <w:proofErr w:type="spellEnd"/>
      <w:r>
        <w:t xml:space="preserve">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proofErr w:type="spellStart"/>
      <w:r>
        <w:t>KinectRecorder</w:t>
      </w:r>
      <w:proofErr w:type="spellEnd"/>
    </w:p>
    <w:p w:rsidR="00F771F8" w:rsidRPr="00F771F8" w:rsidRDefault="00407BE6" w:rsidP="00F771F8">
      <w:r>
        <w:t xml:space="preserve">In der </w:t>
      </w:r>
      <w:proofErr w:type="spellStart"/>
      <w:r>
        <w:t>KinectRecorder</w:t>
      </w:r>
      <w:proofErr w:type="spellEnd"/>
      <w:r>
        <w:t>-</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w:t>
      </w:r>
      <w:proofErr w:type="spellStart"/>
      <w:r w:rsidR="007335EE">
        <w:t>de</w:t>
      </w:r>
      <w:r>
        <w:t>sse</w:t>
      </w:r>
      <w:r w:rsidR="007335EE">
        <w:t>en</w:t>
      </w:r>
      <w:proofErr w:type="spellEnd"/>
      <w:r w:rsidR="007335EE">
        <w:t xml:space="preserve"> Bewegungen zu simulieren auch wenn kein Kinect </w:t>
      </w:r>
      <w:r>
        <w:t xml:space="preserve">Sensor am Computer </w:t>
      </w:r>
      <w:r w:rsidR="007335EE">
        <w:t>angeschlossen ist.</w:t>
      </w:r>
    </w:p>
    <w:p w:rsidR="00F771F8" w:rsidRDefault="00F771F8" w:rsidP="00F771F8">
      <w:pPr>
        <w:pStyle w:val="berschrift4"/>
      </w:pPr>
      <w:proofErr w:type="spellStart"/>
      <w:r>
        <w:t>KinectW</w:t>
      </w:r>
      <w:r w:rsidR="00B81754">
        <w:t>pf</w:t>
      </w:r>
      <w:r>
        <w:t>Viewers</w:t>
      </w:r>
      <w:proofErr w:type="spellEnd"/>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proofErr w:type="spellStart"/>
      <w:r>
        <w:t>ObjectTrackingVisualizer</w:t>
      </w:r>
      <w:proofErr w:type="spellEnd"/>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w:t>
      </w:r>
      <w:proofErr w:type="spellStart"/>
      <w:r>
        <w:t>TODO:wann</w:t>
      </w:r>
      <w:proofErr w:type="spellEnd"/>
      <w:r>
        <w:t>?)</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proofErr w:type="spellStart"/>
      <w:r>
        <w:t>Pl</w:t>
      </w:r>
      <w:r w:rsidR="003B3280">
        <w:t>u</w:t>
      </w:r>
      <w:r>
        <w:t>ginDemo</w:t>
      </w:r>
      <w:proofErr w:type="spellEnd"/>
    </w:p>
    <w:p w:rsidR="00F771F8" w:rsidRPr="00F771F8" w:rsidRDefault="007A4239" w:rsidP="00F771F8">
      <w:proofErr w:type="spellStart"/>
      <w:r>
        <w:lastRenderedPageBreak/>
        <w:t>PluginDemo</w:t>
      </w:r>
      <w:proofErr w:type="spellEnd"/>
      <w:r>
        <w:t xml:space="preserve"> ist ein </w:t>
      </w:r>
      <w:r w:rsidR="00633119">
        <w:t xml:space="preserve">Beispielprojekt </w:t>
      </w:r>
      <w:r>
        <w:t>für ein</w:t>
      </w:r>
      <w:r w:rsidR="00633119">
        <w:t xml:space="preserve"> mit MEF </w:t>
      </w:r>
      <w:r>
        <w:t>erst</w:t>
      </w:r>
      <w:r w:rsidR="00633119">
        <w:t>ellt</w:t>
      </w:r>
      <w:r>
        <w:t xml:space="preserve">es </w:t>
      </w:r>
      <w:proofErr w:type="spellStart"/>
      <w:r>
        <w:t>Plugin</w:t>
      </w:r>
      <w:proofErr w:type="spellEnd"/>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proofErr w:type="spellStart"/>
      <w:r>
        <w:t>VideoWithWPF</w:t>
      </w:r>
      <w:proofErr w:type="spellEnd"/>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w:t>
      </w:r>
      <w:proofErr w:type="gramStart"/>
      <w:r w:rsidR="00BF1F23">
        <w:t xml:space="preserve">der </w:t>
      </w:r>
      <w:r w:rsidR="00306C26">
        <w:t>Videowall</w:t>
      </w:r>
      <w:proofErr w:type="gramEnd"/>
      <w:r w:rsidR="00BF1F23">
        <w:t xml:space="preserve"> laufen.</w:t>
      </w:r>
    </w:p>
    <w:p w:rsidR="00181A53" w:rsidRDefault="00181A53" w:rsidP="00181A53">
      <w:pPr>
        <w:pStyle w:val="berschrift4"/>
      </w:pPr>
      <w:proofErr w:type="spellStart"/>
      <w:r>
        <w:t>WizardOfOzTest</w:t>
      </w:r>
      <w:proofErr w:type="spellEnd"/>
    </w:p>
    <w:p w:rsidR="00181A53" w:rsidRPr="00181A53" w:rsidRDefault="00181A53" w:rsidP="00181A53">
      <w:r>
        <w:t xml:space="preserve">Die </w:t>
      </w:r>
      <w:proofErr w:type="spellStart"/>
      <w:r>
        <w:t>WizardOfOzTest</w:t>
      </w:r>
      <w:proofErr w:type="spellEnd"/>
      <w:r>
        <w:t xml:space="preserve"> Applikation wurde für den Wizard </w:t>
      </w:r>
      <w:proofErr w:type="spellStart"/>
      <w:r>
        <w:t>of</w:t>
      </w:r>
      <w:proofErr w:type="spellEnd"/>
      <w:r>
        <w:t xml:space="preserve"> Oz Test </w:t>
      </w:r>
      <w:r w:rsidR="00A36C8C">
        <w:t xml:space="preserve">zu Beginn der Implementation </w:t>
      </w:r>
      <w:r>
        <w:t>(TODO</w:t>
      </w:r>
      <w:r w:rsidR="00A36C8C">
        <w:t>:</w:t>
      </w:r>
      <w:r>
        <w:t xml:space="preserve"> </w:t>
      </w:r>
      <w:proofErr w:type="spellStart"/>
      <w:r>
        <w:t>ref</w:t>
      </w:r>
      <w:proofErr w:type="spellEnd"/>
      <w:r w:rsidR="00A36C8C">
        <w:t xml:space="preserve"> </w:t>
      </w:r>
      <w:proofErr w:type="spellStart"/>
      <w:r w:rsidR="00A36C8C">
        <w:t>realisierung</w:t>
      </w:r>
      <w:proofErr w:type="spellEnd"/>
      <w:r w:rsidR="00A36C8C">
        <w:t xml:space="preserve"> und </w:t>
      </w:r>
      <w:proofErr w:type="spellStart"/>
      <w:r w:rsidR="00A36C8C">
        <w:t>test</w:t>
      </w:r>
      <w:proofErr w:type="spellEnd"/>
      <w:r w:rsidR="00A36C8C">
        <w:t xml:space="preserve">, </w:t>
      </w:r>
      <w:proofErr w:type="spellStart"/>
      <w:r w:rsidR="00A36C8C">
        <w:t>wizard</w:t>
      </w:r>
      <w:proofErr w:type="spellEnd"/>
      <w:r w:rsidR="00A36C8C">
        <w:t xml:space="preserve"> </w:t>
      </w:r>
      <w:proofErr w:type="spellStart"/>
      <w:r w:rsidR="00A36C8C">
        <w:t>of</w:t>
      </w:r>
      <w:proofErr w:type="spellEnd"/>
      <w:r w:rsidR="00A36C8C">
        <w:t xml:space="preserve"> </w:t>
      </w:r>
      <w:proofErr w:type="spellStart"/>
      <w:r w:rsidR="00A36C8C">
        <w:t>oz</w:t>
      </w:r>
      <w:proofErr w:type="spellEnd"/>
      <w:r w:rsidR="00A36C8C">
        <w:t xml:space="preserve"> </w:t>
      </w:r>
      <w:proofErr w:type="spellStart"/>
      <w:r w:rsidR="00A36C8C">
        <w:t>test</w:t>
      </w:r>
      <w:proofErr w:type="spellEnd"/>
      <w:r>
        <w:t>) verwendet.</w:t>
      </w:r>
    </w:p>
    <w:p w:rsidR="000E1C1A" w:rsidRDefault="000E1C1A" w:rsidP="001207E3">
      <w:pPr>
        <w:pStyle w:val="berschrift3"/>
      </w:pPr>
      <w:r>
        <w:br w:type="page"/>
      </w:r>
    </w:p>
    <w:p w:rsidR="000E1C1A" w:rsidRDefault="000E6614" w:rsidP="002E374D">
      <w:pPr>
        <w:pStyle w:val="berschrift3"/>
      </w:pPr>
      <w:bookmarkStart w:id="61" w:name="_Toc325440878"/>
      <w:bookmarkStart w:id="62" w:name="_Ref326482694"/>
      <w:bookmarkStart w:id="63" w:name="_Ref326482698"/>
      <w:r>
        <w:lastRenderedPageBreak/>
        <w:t xml:space="preserve">Interaktion durch </w:t>
      </w:r>
      <w:r w:rsidR="000E1C1A">
        <w:t>Handtracking</w:t>
      </w:r>
      <w:bookmarkEnd w:id="61"/>
      <w:bookmarkEnd w:id="62"/>
      <w:bookmarkEnd w:id="63"/>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berschrift4"/>
      </w:pPr>
      <w:bookmarkStart w:id="64" w:name="_Toc325440879"/>
      <w:r>
        <w:t>Kinect Daten</w:t>
      </w:r>
      <w:bookmarkEnd w:id="64"/>
    </w:p>
    <w:p w:rsidR="00253108" w:rsidRDefault="00253108" w:rsidP="00253108">
      <w:r>
        <w:t xml:space="preserve">Eines der wichtigsten Features des Kinect SDK ist das sogenannte </w:t>
      </w:r>
      <w:proofErr w:type="spellStart"/>
      <w:r>
        <w:t>Skelet</w:t>
      </w:r>
      <w:r w:rsidR="001102D3">
        <w:t>al</w:t>
      </w:r>
      <w:proofErr w:type="spellEnd"/>
      <w:r>
        <w:t xml:space="preserve">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 xml:space="preserve">der </w:t>
      </w:r>
      <w:r w:rsidR="00306C26">
        <w:t>Videowall</w:t>
      </w:r>
      <w:proofErr w:type="gramEnd"/>
      <w:r>
        <w:t xml:space="preserve"> ist aber nur das </w:t>
      </w:r>
      <w:proofErr w:type="spellStart"/>
      <w:r>
        <w:t>Tracken</w:t>
      </w:r>
      <w:proofErr w:type="spellEnd"/>
      <w:r>
        <w:t xml:space="preserve"> eines Skeletts vorgesehen.</w:t>
      </w:r>
    </w:p>
    <w:p w:rsidR="000E6614" w:rsidRDefault="000E6614" w:rsidP="007E7A23"/>
    <w:p w:rsidR="000E6614" w:rsidRDefault="000E6614" w:rsidP="000E6614">
      <w:pPr>
        <w:keepNext/>
      </w:pPr>
      <w:r>
        <w:rPr>
          <w:noProof/>
          <w:lang w:eastAsia="de-CH"/>
        </w:rPr>
        <w:drawing>
          <wp:inline distT="0" distB="0" distL="0" distR="0" wp14:anchorId="666001E1" wp14:editId="0C35018A">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Beschriftung"/>
      </w:pPr>
      <w:bookmarkStart w:id="65" w:name="_Ref322358724"/>
      <w:r>
        <w:t xml:space="preserve">Abbildung </w:t>
      </w:r>
      <w:r w:rsidR="00782765">
        <w:fldChar w:fldCharType="begin"/>
      </w:r>
      <w:r w:rsidR="00782765">
        <w:instrText xml:space="preserve"> SEQ Abbildung \* ARABIC </w:instrText>
      </w:r>
      <w:r w:rsidR="00782765">
        <w:fldChar w:fldCharType="separate"/>
      </w:r>
      <w:r w:rsidR="00296585">
        <w:rPr>
          <w:noProof/>
        </w:rPr>
        <w:t>30</w:t>
      </w:r>
      <w:r w:rsidR="00782765">
        <w:rPr>
          <w:noProof/>
        </w:rPr>
        <w:fldChar w:fldCharType="end"/>
      </w:r>
      <w:r>
        <w:t xml:space="preserve"> - Beispiel eines Skeletts</w:t>
      </w:r>
      <w:bookmarkEnd w:id="65"/>
    </w:p>
    <w:p w:rsidR="000E6614" w:rsidRDefault="000E6614" w:rsidP="002E374D">
      <w:pPr>
        <w:pStyle w:val="berschrift4"/>
      </w:pPr>
      <w:bookmarkStart w:id="66" w:name="_Toc325440880"/>
      <w:r>
        <w:t>Handtracking</w:t>
      </w:r>
      <w:bookmarkEnd w:id="66"/>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 xml:space="preserve">Die Position der Hand des Benutzers muss auf dem Bildschirm zeitgleich nachgestellt werden. Damit sich der Benutzer der Applikation nicht zu viel und weit bewegen muss, wird eine Grenze für das </w:t>
      </w:r>
      <w:proofErr w:type="spellStart"/>
      <w:r>
        <w:t>Tracken</w:t>
      </w:r>
      <w:proofErr w:type="spellEnd"/>
      <w:r>
        <w:t xml:space="preserve"> der Hand festgelegt. Das sieht schematisch folgendermassen aus:</w:t>
      </w:r>
    </w:p>
    <w:p w:rsidR="008F6180" w:rsidRDefault="00AB28F0" w:rsidP="008F6180">
      <w:pPr>
        <w:keepNext/>
      </w:pPr>
      <w:r>
        <w:rPr>
          <w:noProof/>
          <w:lang w:eastAsia="de-CH"/>
        </w:rPr>
        <w:drawing>
          <wp:inline distT="0" distB="0" distL="0" distR="0" wp14:anchorId="6888B4B7" wp14:editId="5F89C96A">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Beschriftung"/>
      </w:pPr>
      <w:bookmarkStart w:id="67" w:name="_Ref321142121"/>
      <w:r>
        <w:t xml:space="preserve">Abbildung </w:t>
      </w:r>
      <w:r w:rsidR="00782765">
        <w:fldChar w:fldCharType="begin"/>
      </w:r>
      <w:r w:rsidR="00782765">
        <w:instrText xml:space="preserve"> SEQ Abbildung \* ARABIC </w:instrText>
      </w:r>
      <w:r w:rsidR="00782765">
        <w:fldChar w:fldCharType="separate"/>
      </w:r>
      <w:r w:rsidR="00296585">
        <w:rPr>
          <w:noProof/>
        </w:rPr>
        <w:t>31</w:t>
      </w:r>
      <w:r w:rsidR="00782765">
        <w:rPr>
          <w:noProof/>
        </w:rPr>
        <w:fldChar w:fldCharType="end"/>
      </w:r>
      <w:r>
        <w:t xml:space="preserve"> - Skelett mit </w:t>
      </w:r>
      <w:r w:rsidR="00253108">
        <w:t>Bereich</w:t>
      </w:r>
      <w:r>
        <w:t xml:space="preserve"> (rot) für das Handtracking</w:t>
      </w:r>
      <w:bookmarkEnd w:id="67"/>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4D96181E" wp14:editId="122817A2">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Beschriftung"/>
      </w:pPr>
      <w:bookmarkStart w:id="68" w:name="_Ref322358687"/>
      <w:r>
        <w:t xml:space="preserve">Abbildung </w:t>
      </w:r>
      <w:r w:rsidR="00782765">
        <w:fldChar w:fldCharType="begin"/>
      </w:r>
      <w:r w:rsidR="00782765">
        <w:instrText xml:space="preserve"> SEQ Abbildung \* ARABIC </w:instrText>
      </w:r>
      <w:r w:rsidR="00782765">
        <w:fldChar w:fldCharType="separate"/>
      </w:r>
      <w:r w:rsidR="00296585">
        <w:rPr>
          <w:noProof/>
        </w:rPr>
        <w:t>32</w:t>
      </w:r>
      <w:r w:rsidR="00782765">
        <w:rPr>
          <w:noProof/>
        </w:rPr>
        <w:fldChar w:fldCharType="end"/>
      </w:r>
      <w:r>
        <w:t xml:space="preserve"> - Beispiel Monitor mit Handtracking</w:t>
      </w:r>
      <w:bookmarkEnd w:id="68"/>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62"/>
      <w:footerReference w:type="default" r:id="rId6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C81" w:rsidRDefault="00FF5C81" w:rsidP="008F2373">
      <w:pPr>
        <w:spacing w:after="0"/>
      </w:pPr>
      <w:r>
        <w:separator/>
      </w:r>
    </w:p>
  </w:endnote>
  <w:endnote w:type="continuationSeparator" w:id="0">
    <w:p w:rsidR="00FF5C81" w:rsidRDefault="00FF5C8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765" w:rsidRDefault="00782765">
    <w:pPr>
      <w:pStyle w:val="Fuzeile"/>
    </w:pPr>
    <w:r>
      <w:t>HSR Videowall - Entwurf</w:t>
    </w:r>
    <w:r w:rsidRPr="005E2896">
      <w:tab/>
    </w:r>
    <w:r>
      <w:fldChar w:fldCharType="begin"/>
    </w:r>
    <w:r>
      <w:instrText xml:space="preserve"> DATE  \@ "d. MMMM yyyy"  \* MERGEFORMAT </w:instrText>
    </w:r>
    <w:r>
      <w:fldChar w:fldCharType="separate"/>
    </w:r>
    <w:r w:rsidR="00665620">
      <w:rPr>
        <w:noProof/>
      </w:rPr>
      <w:t>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355B8E" w:rsidRPr="00355B8E">
      <w:rPr>
        <w:b/>
        <w:noProof/>
        <w:lang w:val="de-DE"/>
      </w:rPr>
      <w:t>23</w:t>
    </w:r>
    <w:r>
      <w:rPr>
        <w:b/>
      </w:rPr>
      <w:fldChar w:fldCharType="end"/>
    </w:r>
    <w:r>
      <w:rPr>
        <w:lang w:val="de-DE"/>
      </w:rPr>
      <w:t xml:space="preserve"> von </w:t>
    </w:r>
    <w:r w:rsidR="00FF5C81">
      <w:fldChar w:fldCharType="begin"/>
    </w:r>
    <w:r w:rsidR="00FF5C81">
      <w:instrText>NUMPAGES  \* Arabic  \* MERGEFORMAT</w:instrText>
    </w:r>
    <w:r w:rsidR="00FF5C81">
      <w:fldChar w:fldCharType="separate"/>
    </w:r>
    <w:r w:rsidR="00355B8E" w:rsidRPr="00355B8E">
      <w:rPr>
        <w:b/>
        <w:noProof/>
        <w:lang w:val="de-DE"/>
      </w:rPr>
      <w:t>34</w:t>
    </w:r>
    <w:r w:rsidR="00FF5C81">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C81" w:rsidRDefault="00FF5C81" w:rsidP="008F2373">
      <w:pPr>
        <w:spacing w:after="0"/>
      </w:pPr>
      <w:r>
        <w:separator/>
      </w:r>
    </w:p>
  </w:footnote>
  <w:footnote w:type="continuationSeparator" w:id="0">
    <w:p w:rsidR="00FF5C81" w:rsidRDefault="00FF5C81" w:rsidP="008F2373">
      <w:pPr>
        <w:spacing w:after="0"/>
      </w:pPr>
      <w:r>
        <w:continuationSeparator/>
      </w:r>
    </w:p>
  </w:footnote>
  <w:footnote w:id="1">
    <w:p w:rsidR="00782765" w:rsidRDefault="00782765">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782765" w:rsidRDefault="00782765">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782765" w:rsidRDefault="00782765">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782765" w:rsidRDefault="00782765">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782765" w:rsidRDefault="00782765">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782765" w:rsidRDefault="00782765">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782765" w:rsidRDefault="00782765">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782765" w:rsidRDefault="00782765">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782765" w:rsidRDefault="00782765">
      <w:pPr>
        <w:pStyle w:val="Funotentext"/>
      </w:pPr>
      <w:r>
        <w:rPr>
          <w:rStyle w:val="Funotenzeichen"/>
        </w:rPr>
        <w:footnoteRef/>
      </w:r>
      <w:r>
        <w:t xml:space="preserve"> </w:t>
      </w:r>
      <w:hyperlink r:id="rId9" w:history="1">
        <w:r w:rsidRPr="00DC43D4">
          <w:rPr>
            <w:rStyle w:val="Hyperlink"/>
          </w:rPr>
          <w:t>www.imagemagick.org</w:t>
        </w:r>
      </w:hyperlink>
    </w:p>
  </w:footnote>
  <w:footnote w:id="10">
    <w:p w:rsidR="00782765" w:rsidRDefault="00782765"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782765" w:rsidRPr="0021601F" w:rsidTr="001A1F26">
        <w:tc>
          <w:tcPr>
            <w:tcW w:w="1668" w:type="dxa"/>
          </w:tcPr>
          <w:p w:rsidR="00782765" w:rsidRDefault="00782765" w:rsidP="001A1F26">
            <w:pPr>
              <w:tabs>
                <w:tab w:val="left" w:pos="1701"/>
              </w:tabs>
            </w:pPr>
            <w:r>
              <w:rPr>
                <w:rStyle w:val="Funotenzeichen"/>
              </w:rPr>
              <w:footnoteRef/>
            </w:r>
            <w:r>
              <w:t xml:space="preserve"> [microsoft12.1]</w:t>
            </w:r>
          </w:p>
        </w:tc>
        <w:tc>
          <w:tcPr>
            <w:tcW w:w="7620" w:type="dxa"/>
          </w:tcPr>
          <w:p w:rsidR="00782765" w:rsidRDefault="00782765"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782765" w:rsidRPr="00774692" w:rsidRDefault="00FF5C81" w:rsidP="001A1F26">
            <w:pPr>
              <w:tabs>
                <w:tab w:val="left" w:pos="1701"/>
              </w:tabs>
            </w:pPr>
            <w:hyperlink r:id="rId11" w:history="1">
              <w:r w:rsidR="00782765">
                <w:rPr>
                  <w:rStyle w:val="Hyperlink"/>
                </w:rPr>
                <w:t>http://mef.codeplex.com/</w:t>
              </w:r>
            </w:hyperlink>
          </w:p>
          <w:p w:rsidR="00782765" w:rsidRPr="00774692" w:rsidRDefault="00782765" w:rsidP="001A1F26">
            <w:pPr>
              <w:tabs>
                <w:tab w:val="left" w:pos="1701"/>
              </w:tabs>
            </w:pPr>
            <w:r w:rsidRPr="00D31433">
              <w:t>letzter</w:t>
            </w:r>
            <w:r w:rsidRPr="00774692">
              <w:t xml:space="preserve"> </w:t>
            </w:r>
            <w:r w:rsidRPr="00D31433">
              <w:t>Zugriff</w:t>
            </w:r>
            <w:r w:rsidRPr="00774692">
              <w:t>: 22.05.2012</w:t>
            </w:r>
          </w:p>
        </w:tc>
      </w:tr>
    </w:tbl>
    <w:p w:rsidR="00782765" w:rsidRDefault="00782765"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782765" w:rsidRPr="0021601F" w:rsidTr="001A1F26">
        <w:tc>
          <w:tcPr>
            <w:tcW w:w="1668" w:type="dxa"/>
          </w:tcPr>
          <w:p w:rsidR="00782765" w:rsidRDefault="00782765" w:rsidP="001A1F26">
            <w:pPr>
              <w:tabs>
                <w:tab w:val="left" w:pos="1701"/>
              </w:tabs>
            </w:pPr>
            <w:r>
              <w:rPr>
                <w:rStyle w:val="Funotenzeichen"/>
              </w:rPr>
              <w:footnoteRef/>
            </w:r>
            <w:r>
              <w:t xml:space="preserve"> [microsoft12.2]</w:t>
            </w:r>
          </w:p>
        </w:tc>
        <w:tc>
          <w:tcPr>
            <w:tcW w:w="7620" w:type="dxa"/>
          </w:tcPr>
          <w:p w:rsidR="00782765" w:rsidRDefault="00782765"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782765" w:rsidRPr="00774692" w:rsidRDefault="00FF5C81" w:rsidP="001A1F26">
            <w:pPr>
              <w:tabs>
                <w:tab w:val="left" w:pos="1701"/>
              </w:tabs>
            </w:pPr>
            <w:hyperlink r:id="rId12" w:history="1">
              <w:r w:rsidR="00782765">
                <w:rPr>
                  <w:rStyle w:val="Hyperlink"/>
                </w:rPr>
                <w:t>http://mef.codeplex.com/documentation</w:t>
              </w:r>
            </w:hyperlink>
          </w:p>
          <w:p w:rsidR="00782765" w:rsidRPr="00774692" w:rsidRDefault="00782765" w:rsidP="001A1F26">
            <w:pPr>
              <w:tabs>
                <w:tab w:val="left" w:pos="1701"/>
              </w:tabs>
            </w:pPr>
            <w:r w:rsidRPr="00D31433">
              <w:t>letzter</w:t>
            </w:r>
            <w:r w:rsidRPr="00774692">
              <w:t xml:space="preserve"> </w:t>
            </w:r>
            <w:r w:rsidRPr="00D31433">
              <w:t>Zugriff</w:t>
            </w:r>
            <w:r w:rsidRPr="00774692">
              <w:t>: 22.05.2012</w:t>
            </w:r>
          </w:p>
        </w:tc>
      </w:tr>
    </w:tbl>
    <w:p w:rsidR="00782765" w:rsidRDefault="00782765" w:rsidP="000B135B">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765" w:rsidRDefault="00782765">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2903"/>
    <w:rsid w:val="0004517B"/>
    <w:rsid w:val="0004558E"/>
    <w:rsid w:val="000465E2"/>
    <w:rsid w:val="00052FD8"/>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917AE"/>
    <w:rsid w:val="0009207E"/>
    <w:rsid w:val="00092839"/>
    <w:rsid w:val="0009507F"/>
    <w:rsid w:val="00097AB6"/>
    <w:rsid w:val="000A156C"/>
    <w:rsid w:val="000A2C34"/>
    <w:rsid w:val="000A2ECD"/>
    <w:rsid w:val="000A3D51"/>
    <w:rsid w:val="000B135B"/>
    <w:rsid w:val="000B1504"/>
    <w:rsid w:val="000B3284"/>
    <w:rsid w:val="000B4789"/>
    <w:rsid w:val="000B658F"/>
    <w:rsid w:val="000B74DA"/>
    <w:rsid w:val="000C0C03"/>
    <w:rsid w:val="000D13F7"/>
    <w:rsid w:val="000D19C1"/>
    <w:rsid w:val="000D6130"/>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EC2"/>
    <w:rsid w:val="001155A8"/>
    <w:rsid w:val="00115757"/>
    <w:rsid w:val="00117824"/>
    <w:rsid w:val="00117B3F"/>
    <w:rsid w:val="001207E3"/>
    <w:rsid w:val="00122EB6"/>
    <w:rsid w:val="00125C74"/>
    <w:rsid w:val="001314F3"/>
    <w:rsid w:val="00132479"/>
    <w:rsid w:val="00133123"/>
    <w:rsid w:val="00133A63"/>
    <w:rsid w:val="00134483"/>
    <w:rsid w:val="00134F45"/>
    <w:rsid w:val="001418CC"/>
    <w:rsid w:val="001424DB"/>
    <w:rsid w:val="0015453A"/>
    <w:rsid w:val="00156992"/>
    <w:rsid w:val="00156AAA"/>
    <w:rsid w:val="001609C2"/>
    <w:rsid w:val="001627DE"/>
    <w:rsid w:val="00163BAE"/>
    <w:rsid w:val="00163BFE"/>
    <w:rsid w:val="00171320"/>
    <w:rsid w:val="00174CCB"/>
    <w:rsid w:val="001768C4"/>
    <w:rsid w:val="00181A53"/>
    <w:rsid w:val="00184E2E"/>
    <w:rsid w:val="001869A3"/>
    <w:rsid w:val="001871B9"/>
    <w:rsid w:val="001905A8"/>
    <w:rsid w:val="00190E9E"/>
    <w:rsid w:val="001964D0"/>
    <w:rsid w:val="001A0FBC"/>
    <w:rsid w:val="001A1F26"/>
    <w:rsid w:val="001A7D31"/>
    <w:rsid w:val="001B2663"/>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C26"/>
    <w:rsid w:val="00307E6B"/>
    <w:rsid w:val="0031315D"/>
    <w:rsid w:val="003163B7"/>
    <w:rsid w:val="00320C16"/>
    <w:rsid w:val="0032157A"/>
    <w:rsid w:val="003252D7"/>
    <w:rsid w:val="003254A8"/>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644B"/>
    <w:rsid w:val="00491415"/>
    <w:rsid w:val="00495FA0"/>
    <w:rsid w:val="004963A4"/>
    <w:rsid w:val="00496465"/>
    <w:rsid w:val="004964D4"/>
    <w:rsid w:val="00497972"/>
    <w:rsid w:val="004A070C"/>
    <w:rsid w:val="004A76DF"/>
    <w:rsid w:val="004A7727"/>
    <w:rsid w:val="004B0B95"/>
    <w:rsid w:val="004B12C5"/>
    <w:rsid w:val="004C1063"/>
    <w:rsid w:val="004C2F9D"/>
    <w:rsid w:val="004C3A0E"/>
    <w:rsid w:val="004C4271"/>
    <w:rsid w:val="004C492F"/>
    <w:rsid w:val="004C5393"/>
    <w:rsid w:val="004C5FCD"/>
    <w:rsid w:val="004D2C5F"/>
    <w:rsid w:val="004D3729"/>
    <w:rsid w:val="004D494D"/>
    <w:rsid w:val="004D7F9F"/>
    <w:rsid w:val="004E0421"/>
    <w:rsid w:val="004E5A8A"/>
    <w:rsid w:val="004F6E6A"/>
    <w:rsid w:val="0050008C"/>
    <w:rsid w:val="0050089B"/>
    <w:rsid w:val="00507AEF"/>
    <w:rsid w:val="00510831"/>
    <w:rsid w:val="005148BF"/>
    <w:rsid w:val="005160DF"/>
    <w:rsid w:val="00517696"/>
    <w:rsid w:val="005257B8"/>
    <w:rsid w:val="00533259"/>
    <w:rsid w:val="00534172"/>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169D"/>
    <w:rsid w:val="0059202A"/>
    <w:rsid w:val="005931FB"/>
    <w:rsid w:val="005936F6"/>
    <w:rsid w:val="005A2395"/>
    <w:rsid w:val="005B081C"/>
    <w:rsid w:val="005B14B6"/>
    <w:rsid w:val="005B61D6"/>
    <w:rsid w:val="005B7607"/>
    <w:rsid w:val="005C223E"/>
    <w:rsid w:val="005D3E17"/>
    <w:rsid w:val="005D4602"/>
    <w:rsid w:val="005D5923"/>
    <w:rsid w:val="005D5A46"/>
    <w:rsid w:val="005D6E41"/>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2D10"/>
    <w:rsid w:val="006C0013"/>
    <w:rsid w:val="006C6507"/>
    <w:rsid w:val="006D0B0B"/>
    <w:rsid w:val="006D2CEB"/>
    <w:rsid w:val="006D6350"/>
    <w:rsid w:val="006D7760"/>
    <w:rsid w:val="006E0ED9"/>
    <w:rsid w:val="006F0BE2"/>
    <w:rsid w:val="006F2255"/>
    <w:rsid w:val="006F428C"/>
    <w:rsid w:val="006F5DC9"/>
    <w:rsid w:val="006F7802"/>
    <w:rsid w:val="006F7DA3"/>
    <w:rsid w:val="0070196A"/>
    <w:rsid w:val="00712EE9"/>
    <w:rsid w:val="0071455D"/>
    <w:rsid w:val="00716420"/>
    <w:rsid w:val="00716E2B"/>
    <w:rsid w:val="00721143"/>
    <w:rsid w:val="00723D29"/>
    <w:rsid w:val="0072763B"/>
    <w:rsid w:val="00730425"/>
    <w:rsid w:val="00732D23"/>
    <w:rsid w:val="007335EE"/>
    <w:rsid w:val="00733660"/>
    <w:rsid w:val="00733FE6"/>
    <w:rsid w:val="00740798"/>
    <w:rsid w:val="00741863"/>
    <w:rsid w:val="00744693"/>
    <w:rsid w:val="00744F51"/>
    <w:rsid w:val="0074684D"/>
    <w:rsid w:val="00746C27"/>
    <w:rsid w:val="007501D9"/>
    <w:rsid w:val="0075029B"/>
    <w:rsid w:val="007518DB"/>
    <w:rsid w:val="0075342B"/>
    <w:rsid w:val="007537D1"/>
    <w:rsid w:val="007553E5"/>
    <w:rsid w:val="00760725"/>
    <w:rsid w:val="00762872"/>
    <w:rsid w:val="007636C3"/>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6BB0"/>
    <w:rsid w:val="00861EB4"/>
    <w:rsid w:val="00863D15"/>
    <w:rsid w:val="00870C31"/>
    <w:rsid w:val="008722E3"/>
    <w:rsid w:val="00872BA0"/>
    <w:rsid w:val="00876823"/>
    <w:rsid w:val="00881BD8"/>
    <w:rsid w:val="0088360D"/>
    <w:rsid w:val="00883D72"/>
    <w:rsid w:val="00885E84"/>
    <w:rsid w:val="00887085"/>
    <w:rsid w:val="00890213"/>
    <w:rsid w:val="008A08FF"/>
    <w:rsid w:val="008A2DEE"/>
    <w:rsid w:val="008A2E84"/>
    <w:rsid w:val="008A4E18"/>
    <w:rsid w:val="008B0DE9"/>
    <w:rsid w:val="008B5717"/>
    <w:rsid w:val="008B6DAA"/>
    <w:rsid w:val="008C0457"/>
    <w:rsid w:val="008C4176"/>
    <w:rsid w:val="008C54BF"/>
    <w:rsid w:val="008D0BC0"/>
    <w:rsid w:val="008D7BA6"/>
    <w:rsid w:val="008E17FE"/>
    <w:rsid w:val="008E328B"/>
    <w:rsid w:val="008E3E8C"/>
    <w:rsid w:val="008F163B"/>
    <w:rsid w:val="008F2373"/>
    <w:rsid w:val="008F2C66"/>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2F49"/>
    <w:rsid w:val="00962F62"/>
    <w:rsid w:val="0096421F"/>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B2D2A"/>
    <w:rsid w:val="009B5A76"/>
    <w:rsid w:val="009B7DAF"/>
    <w:rsid w:val="009C4B08"/>
    <w:rsid w:val="009D54E6"/>
    <w:rsid w:val="009D5F8D"/>
    <w:rsid w:val="009E072F"/>
    <w:rsid w:val="009E49D4"/>
    <w:rsid w:val="009E59B0"/>
    <w:rsid w:val="009E7940"/>
    <w:rsid w:val="009E7A5D"/>
    <w:rsid w:val="009F03DD"/>
    <w:rsid w:val="009F48BD"/>
    <w:rsid w:val="009F731C"/>
    <w:rsid w:val="009F782C"/>
    <w:rsid w:val="00A03612"/>
    <w:rsid w:val="00A04424"/>
    <w:rsid w:val="00A06B4F"/>
    <w:rsid w:val="00A11294"/>
    <w:rsid w:val="00A13E51"/>
    <w:rsid w:val="00A16238"/>
    <w:rsid w:val="00A203BE"/>
    <w:rsid w:val="00A20664"/>
    <w:rsid w:val="00A2319D"/>
    <w:rsid w:val="00A273D8"/>
    <w:rsid w:val="00A27D85"/>
    <w:rsid w:val="00A31683"/>
    <w:rsid w:val="00A31FE1"/>
    <w:rsid w:val="00A3354F"/>
    <w:rsid w:val="00A34A3F"/>
    <w:rsid w:val="00A36C8C"/>
    <w:rsid w:val="00A42109"/>
    <w:rsid w:val="00A4518F"/>
    <w:rsid w:val="00A454C5"/>
    <w:rsid w:val="00A46590"/>
    <w:rsid w:val="00A5062F"/>
    <w:rsid w:val="00A53880"/>
    <w:rsid w:val="00A611DF"/>
    <w:rsid w:val="00A62A57"/>
    <w:rsid w:val="00A67DA9"/>
    <w:rsid w:val="00A70044"/>
    <w:rsid w:val="00A70B2C"/>
    <w:rsid w:val="00A73E65"/>
    <w:rsid w:val="00A82842"/>
    <w:rsid w:val="00A82BB4"/>
    <w:rsid w:val="00A83CCB"/>
    <w:rsid w:val="00A842CF"/>
    <w:rsid w:val="00AA33F4"/>
    <w:rsid w:val="00AA37DD"/>
    <w:rsid w:val="00AA503E"/>
    <w:rsid w:val="00AB1FD6"/>
    <w:rsid w:val="00AB21BC"/>
    <w:rsid w:val="00AB28F0"/>
    <w:rsid w:val="00AB499B"/>
    <w:rsid w:val="00AB51D5"/>
    <w:rsid w:val="00AB65D0"/>
    <w:rsid w:val="00AB776C"/>
    <w:rsid w:val="00AC086E"/>
    <w:rsid w:val="00AC290A"/>
    <w:rsid w:val="00AC40CC"/>
    <w:rsid w:val="00AC4120"/>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38C9"/>
    <w:rsid w:val="00B05036"/>
    <w:rsid w:val="00B055E7"/>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28CF"/>
    <w:rsid w:val="00C42D6D"/>
    <w:rsid w:val="00C42F60"/>
    <w:rsid w:val="00C43235"/>
    <w:rsid w:val="00C43FC7"/>
    <w:rsid w:val="00C47BE9"/>
    <w:rsid w:val="00C51C73"/>
    <w:rsid w:val="00C62131"/>
    <w:rsid w:val="00C63581"/>
    <w:rsid w:val="00C67A53"/>
    <w:rsid w:val="00C70593"/>
    <w:rsid w:val="00C74BF5"/>
    <w:rsid w:val="00C765DF"/>
    <w:rsid w:val="00C76B74"/>
    <w:rsid w:val="00C81554"/>
    <w:rsid w:val="00C849DE"/>
    <w:rsid w:val="00C858B5"/>
    <w:rsid w:val="00C85D28"/>
    <w:rsid w:val="00C871A7"/>
    <w:rsid w:val="00C87DF3"/>
    <w:rsid w:val="00C90DFA"/>
    <w:rsid w:val="00C94918"/>
    <w:rsid w:val="00C9533A"/>
    <w:rsid w:val="00C971E6"/>
    <w:rsid w:val="00C97C28"/>
    <w:rsid w:val="00CA0316"/>
    <w:rsid w:val="00CA2949"/>
    <w:rsid w:val="00CA7485"/>
    <w:rsid w:val="00CB0412"/>
    <w:rsid w:val="00CB1EA8"/>
    <w:rsid w:val="00CB267D"/>
    <w:rsid w:val="00CB6B38"/>
    <w:rsid w:val="00CC04B7"/>
    <w:rsid w:val="00CC41D6"/>
    <w:rsid w:val="00CC550C"/>
    <w:rsid w:val="00CC701B"/>
    <w:rsid w:val="00CC7B9E"/>
    <w:rsid w:val="00CC7CEB"/>
    <w:rsid w:val="00CD39AD"/>
    <w:rsid w:val="00CD42C7"/>
    <w:rsid w:val="00CE05FA"/>
    <w:rsid w:val="00CE40E7"/>
    <w:rsid w:val="00CE4849"/>
    <w:rsid w:val="00CE533D"/>
    <w:rsid w:val="00CF11B5"/>
    <w:rsid w:val="00CF1BE6"/>
    <w:rsid w:val="00CF1DBC"/>
    <w:rsid w:val="00CF5F65"/>
    <w:rsid w:val="00D072D8"/>
    <w:rsid w:val="00D074AB"/>
    <w:rsid w:val="00D07501"/>
    <w:rsid w:val="00D07C26"/>
    <w:rsid w:val="00D13C5D"/>
    <w:rsid w:val="00D1407B"/>
    <w:rsid w:val="00D15585"/>
    <w:rsid w:val="00D1583C"/>
    <w:rsid w:val="00D1653C"/>
    <w:rsid w:val="00D1676B"/>
    <w:rsid w:val="00D16B19"/>
    <w:rsid w:val="00D22364"/>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41D"/>
    <w:rsid w:val="00DA4ABE"/>
    <w:rsid w:val="00DA5843"/>
    <w:rsid w:val="00DA75D8"/>
    <w:rsid w:val="00DA7A33"/>
    <w:rsid w:val="00DB08E8"/>
    <w:rsid w:val="00DB2245"/>
    <w:rsid w:val="00DB2567"/>
    <w:rsid w:val="00DB48C0"/>
    <w:rsid w:val="00DB4D58"/>
    <w:rsid w:val="00DB54FD"/>
    <w:rsid w:val="00DB6431"/>
    <w:rsid w:val="00DB7666"/>
    <w:rsid w:val="00DC00C1"/>
    <w:rsid w:val="00DC61D4"/>
    <w:rsid w:val="00DC69F2"/>
    <w:rsid w:val="00DD2381"/>
    <w:rsid w:val="00DD39A9"/>
    <w:rsid w:val="00DD3F8F"/>
    <w:rsid w:val="00DD64D2"/>
    <w:rsid w:val="00DD68CF"/>
    <w:rsid w:val="00DD7905"/>
    <w:rsid w:val="00DE349A"/>
    <w:rsid w:val="00DE6D82"/>
    <w:rsid w:val="00DE77ED"/>
    <w:rsid w:val="00DF1824"/>
    <w:rsid w:val="00E00A65"/>
    <w:rsid w:val="00E01749"/>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410B"/>
    <w:rsid w:val="00E9610D"/>
    <w:rsid w:val="00E97969"/>
    <w:rsid w:val="00EA0D5E"/>
    <w:rsid w:val="00EA10FA"/>
    <w:rsid w:val="00EA2F23"/>
    <w:rsid w:val="00EB1E57"/>
    <w:rsid w:val="00EB22E3"/>
    <w:rsid w:val="00EB6BF1"/>
    <w:rsid w:val="00ED0EC5"/>
    <w:rsid w:val="00ED1343"/>
    <w:rsid w:val="00ED5494"/>
    <w:rsid w:val="00ED5D3E"/>
    <w:rsid w:val="00EE2AB1"/>
    <w:rsid w:val="00EE6C93"/>
    <w:rsid w:val="00EE72A7"/>
    <w:rsid w:val="00EF07C7"/>
    <w:rsid w:val="00EF1E83"/>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unity.codeplex.com/"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msdn.microsoft.com/en-us/magazine/dd419663.asp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A889F-3711-4CD8-967A-11CB466BF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5865</Words>
  <Characters>36952</Characters>
  <Application>Microsoft Office Word</Application>
  <DocSecurity>0</DocSecurity>
  <Lines>307</Lines>
  <Paragraphs>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42732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Christina</cp:lastModifiedBy>
  <cp:revision>424</cp:revision>
  <dcterms:created xsi:type="dcterms:W3CDTF">2012-05-19T07:31:00Z</dcterms:created>
  <dcterms:modified xsi:type="dcterms:W3CDTF">2012-06-03T13:06:00Z</dcterms:modified>
</cp:coreProperties>
</file>